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09B1" w:rsidRDefault="00AD09B1" w:rsidP="00140A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noProof/>
        </w:rPr>
        <w:drawing>
          <wp:inline distT="0" distB="0" distL="0" distR="0" wp14:anchorId="5D7348F8" wp14:editId="11BD33FB">
            <wp:extent cx="9564673" cy="64008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573564" cy="640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40A81" w:rsidRPr="00140A81" w:rsidRDefault="00140A81" w:rsidP="00140A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40A81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Календарно-тематическое планирование с учетом рабочей программы воспитания</w:t>
      </w:r>
    </w:p>
    <w:p w:rsidR="00140A81" w:rsidRPr="00140A81" w:rsidRDefault="00140A81" w:rsidP="00140A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40A81">
        <w:rPr>
          <w:rFonts w:ascii="Times New Roman" w:eastAsia="Times New Roman" w:hAnsi="Times New Roman" w:cs="Times New Roman"/>
          <w:b/>
          <w:sz w:val="28"/>
          <w:szCs w:val="28"/>
        </w:rPr>
        <w:t xml:space="preserve"> с указанием количества часов, отводимых на изучение каждой темы</w:t>
      </w:r>
    </w:p>
    <w:p w:rsidR="00140A81" w:rsidRPr="00140A81" w:rsidRDefault="00140A81" w:rsidP="00140A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E647D" w:rsidRPr="00140A81" w:rsidRDefault="00140A81" w:rsidP="00140A81">
      <w:pPr>
        <w:tabs>
          <w:tab w:val="left" w:pos="277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0A81">
        <w:rPr>
          <w:rFonts w:ascii="Times New Roman" w:eastAsia="Times New Roman" w:hAnsi="Times New Roman" w:cs="Times New Roman"/>
          <w:sz w:val="24"/>
          <w:szCs w:val="24"/>
        </w:rPr>
        <w:t>Составлена на основе учебного плана МБОУ «Алексеевская СОШ №1» на 2021-2022 учебный год (утвержден Решением педагогического совета, протокол №____ от _____2021 г., пр</w:t>
      </w:r>
      <w:r>
        <w:rPr>
          <w:rFonts w:ascii="Times New Roman" w:eastAsia="Times New Roman" w:hAnsi="Times New Roman" w:cs="Times New Roman"/>
          <w:sz w:val="24"/>
          <w:szCs w:val="24"/>
        </w:rPr>
        <w:t>иказ № ____   от ______2021 г.</w:t>
      </w:r>
    </w:p>
    <w:p w:rsidR="001E647D" w:rsidRPr="00DF7256" w:rsidRDefault="001E647D" w:rsidP="001E64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F7256">
        <w:rPr>
          <w:rFonts w:ascii="Times New Roman" w:hAnsi="Times New Roman" w:cs="Times New Roman"/>
          <w:sz w:val="24"/>
          <w:szCs w:val="24"/>
        </w:rPr>
        <w:t xml:space="preserve">(2 </w:t>
      </w:r>
      <w:r>
        <w:rPr>
          <w:rFonts w:ascii="Times New Roman" w:hAnsi="Times New Roman" w:cs="Times New Roman"/>
          <w:sz w:val="24"/>
          <w:szCs w:val="24"/>
        </w:rPr>
        <w:t>ч в неделю, всего 68 ч.</w:t>
      </w:r>
      <w:r w:rsidRPr="00DF7256">
        <w:rPr>
          <w:rFonts w:ascii="Times New Roman" w:hAnsi="Times New Roman" w:cs="Times New Roman"/>
          <w:sz w:val="24"/>
          <w:szCs w:val="24"/>
        </w:rPr>
        <w:t>)</w:t>
      </w:r>
    </w:p>
    <w:p w:rsidR="001E647D" w:rsidRPr="0002307F" w:rsidRDefault="001E647D" w:rsidP="001E647D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tbl>
      <w:tblPr>
        <w:tblW w:w="166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0"/>
        <w:gridCol w:w="3965"/>
        <w:gridCol w:w="6229"/>
        <w:gridCol w:w="2547"/>
        <w:gridCol w:w="1097"/>
        <w:gridCol w:w="19"/>
        <w:gridCol w:w="12"/>
        <w:gridCol w:w="12"/>
        <w:gridCol w:w="36"/>
        <w:gridCol w:w="12"/>
        <w:gridCol w:w="12"/>
        <w:gridCol w:w="926"/>
        <w:gridCol w:w="247"/>
        <w:gridCol w:w="52"/>
        <w:gridCol w:w="997"/>
      </w:tblGrid>
      <w:tr w:rsidR="001E647D" w:rsidTr="00140A81">
        <w:trPr>
          <w:gridAfter w:val="1"/>
          <w:wAfter w:w="997" w:type="dxa"/>
        </w:trPr>
        <w:tc>
          <w:tcPr>
            <w:tcW w:w="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647D" w:rsidRPr="00891FEF" w:rsidRDefault="001E647D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FE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647D" w:rsidRPr="00891FEF" w:rsidRDefault="00932F22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1E647D" w:rsidRPr="00891FEF">
              <w:rPr>
                <w:rFonts w:ascii="Times New Roman" w:hAnsi="Times New Roman" w:cs="Times New Roman"/>
                <w:sz w:val="24"/>
                <w:szCs w:val="24"/>
              </w:rPr>
              <w:t>ема урока</w:t>
            </w:r>
          </w:p>
        </w:tc>
        <w:tc>
          <w:tcPr>
            <w:tcW w:w="8776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E647D" w:rsidRPr="000828AA" w:rsidRDefault="00932F22" w:rsidP="008E24E2">
            <w:pPr>
              <w:tabs>
                <w:tab w:val="left" w:pos="0"/>
              </w:tabs>
              <w:jc w:val="center"/>
              <w:rPr>
                <w:rStyle w:val="aa"/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Style w:val="aa"/>
                <w:rFonts w:ascii="Times New Roman" w:hAnsi="Times New Roman" w:cs="Times New Roman"/>
                <w:i w:val="0"/>
                <w:sz w:val="24"/>
                <w:szCs w:val="24"/>
              </w:rPr>
              <w:t>О</w:t>
            </w:r>
            <w:r w:rsidR="001E647D" w:rsidRPr="000828AA">
              <w:rPr>
                <w:rStyle w:val="aa"/>
                <w:rFonts w:ascii="Times New Roman" w:hAnsi="Times New Roman" w:cs="Times New Roman"/>
                <w:i w:val="0"/>
                <w:sz w:val="24"/>
                <w:szCs w:val="24"/>
              </w:rPr>
              <w:t>сновные виды учебной деятельности обучающихся</w:t>
            </w:r>
          </w:p>
        </w:tc>
        <w:tc>
          <w:tcPr>
            <w:tcW w:w="2425" w:type="dxa"/>
            <w:gridSpan w:val="10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hideMark/>
          </w:tcPr>
          <w:p w:rsidR="001E647D" w:rsidRDefault="001E647D" w:rsidP="008E24E2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Дата</w:t>
            </w:r>
            <w:r w:rsidR="00932F22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проведения</w:t>
            </w:r>
          </w:p>
        </w:tc>
      </w:tr>
      <w:tr w:rsidR="001E647D" w:rsidTr="00140A81">
        <w:trPr>
          <w:gridAfter w:val="2"/>
          <w:wAfter w:w="1049" w:type="dxa"/>
        </w:trPr>
        <w:tc>
          <w:tcPr>
            <w:tcW w:w="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E647D" w:rsidRPr="00891FEF" w:rsidRDefault="001E647D" w:rsidP="008E24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E647D" w:rsidRPr="00891FEF" w:rsidRDefault="001E647D" w:rsidP="008E24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6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E647D" w:rsidRPr="00891FEF" w:rsidRDefault="001E647D" w:rsidP="008E24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647D" w:rsidRPr="00891FEF" w:rsidRDefault="001E647D" w:rsidP="00932F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8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E647D" w:rsidRPr="00891FEF" w:rsidRDefault="001E647D" w:rsidP="00932F2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  <w:trHeight w:val="356"/>
        </w:trPr>
        <w:tc>
          <w:tcPr>
            <w:tcW w:w="143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40A81" w:rsidRDefault="00140A81" w:rsidP="00932F22"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Повторение курса химии  8 класса </w:t>
            </w:r>
          </w:p>
        </w:tc>
        <w:tc>
          <w:tcPr>
            <w:tcW w:w="132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40A81" w:rsidRDefault="00140A81" w:rsidP="00140A81"/>
        </w:tc>
      </w:tr>
      <w:tr w:rsidR="00140A81" w:rsidTr="00140A81">
        <w:trPr>
          <w:gridAfter w:val="1"/>
          <w:wAfter w:w="997" w:type="dxa"/>
          <w:trHeight w:val="1484"/>
        </w:trPr>
        <w:tc>
          <w:tcPr>
            <w:tcW w:w="5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40A81" w:rsidRPr="007652F9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5" w:type="dxa"/>
          </w:tcPr>
          <w:p w:rsidR="00140A81" w:rsidRPr="007652F9" w:rsidRDefault="00140A81" w:rsidP="008E24E2">
            <w:pPr>
              <w:spacing w:after="0"/>
              <w:jc w:val="both"/>
              <w:rPr>
                <w:rFonts w:ascii="Times New Roman" w:hAnsi="Times New Roman" w:cs="Times New Roman"/>
                <w:lang w:val="tt-RU"/>
              </w:rPr>
            </w:pPr>
            <w:r w:rsidRPr="007652F9">
              <w:rPr>
                <w:rFonts w:ascii="Times New Roman" w:hAnsi="Times New Roman" w:cs="Times New Roman"/>
              </w:rPr>
              <w:t xml:space="preserve">Правила техники безопасности в кабинете химии. Повторение </w:t>
            </w:r>
            <w:proofErr w:type="spellStart"/>
            <w:r>
              <w:rPr>
                <w:rFonts w:ascii="Times New Roman" w:hAnsi="Times New Roman" w:cs="Times New Roman"/>
              </w:rPr>
              <w:t>темы</w:t>
            </w:r>
            <w:proofErr w:type="gramStart"/>
            <w:r>
              <w:rPr>
                <w:rFonts w:ascii="Times New Roman" w:hAnsi="Times New Roman" w:cs="Times New Roman"/>
              </w:rPr>
              <w:t>«П</w:t>
            </w:r>
            <w:proofErr w:type="gramEnd"/>
            <w:r>
              <w:rPr>
                <w:rFonts w:ascii="Times New Roman" w:hAnsi="Times New Roman" w:cs="Times New Roman"/>
              </w:rPr>
              <w:t>ериодический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закон и Периодическая таблица химических элементов Д.И. Менделеева</w:t>
            </w:r>
            <w:r w:rsidRPr="007652F9">
              <w:rPr>
                <w:rFonts w:ascii="Times New Roman" w:hAnsi="Times New Roman" w:cs="Times New Roman"/>
              </w:rPr>
              <w:t xml:space="preserve">. </w:t>
            </w:r>
            <w:r>
              <w:rPr>
                <w:rFonts w:ascii="Times New Roman" w:hAnsi="Times New Roman" w:cs="Times New Roman"/>
              </w:rPr>
              <w:t>Строение атома. Химическая связь».</w:t>
            </w:r>
          </w:p>
        </w:tc>
        <w:tc>
          <w:tcPr>
            <w:tcW w:w="8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A81" w:rsidRPr="000828AA" w:rsidRDefault="00140A81" w:rsidP="008E24E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Характеризируют </w:t>
            </w:r>
            <w:r w:rsidRPr="005D3E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химические элементы (от водорода до кальция) на основе их положения в ПСХЭ и особенностей строения их атомов.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Определяют</w:t>
            </w:r>
            <w:r w:rsidRPr="005D3E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принадлежность веществ к определённому классу неорганических соединений.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  <w:p w:rsidR="00140A81" w:rsidRDefault="00140A81" w:rsidP="008E24E2"/>
        </w:tc>
        <w:tc>
          <w:tcPr>
            <w:tcW w:w="13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A81" w:rsidRDefault="00140A81"/>
          <w:p w:rsidR="00140A81" w:rsidRDefault="00140A81" w:rsidP="008E24E2"/>
        </w:tc>
      </w:tr>
      <w:tr w:rsidR="00140A81" w:rsidTr="00140A81">
        <w:trPr>
          <w:gridAfter w:val="1"/>
          <w:wAfter w:w="997" w:type="dxa"/>
          <w:trHeight w:val="70"/>
        </w:trPr>
        <w:tc>
          <w:tcPr>
            <w:tcW w:w="5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40A81" w:rsidRPr="007652F9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5" w:type="dxa"/>
          </w:tcPr>
          <w:p w:rsidR="00140A81" w:rsidRPr="007652F9" w:rsidRDefault="00140A81" w:rsidP="008E24E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Повторение темы «</w:t>
            </w:r>
            <w:r w:rsidRPr="007652F9">
              <w:rPr>
                <w:rFonts w:ascii="Times New Roman" w:hAnsi="Times New Roman" w:cs="Times New Roman"/>
              </w:rPr>
              <w:t xml:space="preserve">Генетическая связь между </w:t>
            </w:r>
            <w:r>
              <w:rPr>
                <w:rFonts w:ascii="Times New Roman" w:hAnsi="Times New Roman" w:cs="Times New Roman"/>
              </w:rPr>
              <w:t xml:space="preserve">основными </w:t>
            </w:r>
            <w:r w:rsidRPr="007652F9">
              <w:rPr>
                <w:rFonts w:ascii="Times New Roman" w:hAnsi="Times New Roman" w:cs="Times New Roman"/>
              </w:rPr>
              <w:t>классами неорганических веществ».</w:t>
            </w:r>
          </w:p>
        </w:tc>
        <w:tc>
          <w:tcPr>
            <w:tcW w:w="8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A81" w:rsidRPr="000828AA" w:rsidRDefault="00140A81" w:rsidP="008E24E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Характеризуют химические</w:t>
            </w:r>
            <w:r w:rsidRPr="005D3E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свойства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основных классов неорганических </w:t>
            </w:r>
            <w:r w:rsidRPr="005D3E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веществ. 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A81" w:rsidRDefault="00140A81" w:rsidP="008E24E2"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3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A81" w:rsidRDefault="00140A81" w:rsidP="00140A81"/>
        </w:tc>
      </w:tr>
      <w:tr w:rsidR="00140A81" w:rsidTr="00140A81">
        <w:trPr>
          <w:gridAfter w:val="1"/>
          <w:wAfter w:w="997" w:type="dxa"/>
          <w:trHeight w:val="240"/>
        </w:trPr>
        <w:tc>
          <w:tcPr>
            <w:tcW w:w="5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40A81" w:rsidRPr="007652F9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5" w:type="dxa"/>
          </w:tcPr>
          <w:p w:rsidR="00140A81" w:rsidRPr="007652F9" w:rsidRDefault="00140A81" w:rsidP="008E24E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7652F9">
              <w:rPr>
                <w:rFonts w:ascii="Times New Roman" w:hAnsi="Times New Roman" w:cs="Times New Roman"/>
              </w:rPr>
              <w:t>Входная контрольная работа.</w:t>
            </w:r>
          </w:p>
        </w:tc>
        <w:tc>
          <w:tcPr>
            <w:tcW w:w="8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A81" w:rsidRPr="000828AA" w:rsidRDefault="00140A81" w:rsidP="008E24E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A81" w:rsidRDefault="00140A81" w:rsidP="008E24E2">
            <w:r>
              <w:rPr>
                <w:rFonts w:ascii="Times New Roman" w:hAnsi="Times New Roman" w:cs="Times New Roman"/>
                <w:sz w:val="24"/>
                <w:szCs w:val="24"/>
              </w:rPr>
              <w:t>8.09</w:t>
            </w:r>
          </w:p>
        </w:tc>
        <w:tc>
          <w:tcPr>
            <w:tcW w:w="13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A81" w:rsidRDefault="00140A81" w:rsidP="00140A81"/>
        </w:tc>
      </w:tr>
      <w:tr w:rsidR="00140A81" w:rsidTr="00140A81">
        <w:trPr>
          <w:gridAfter w:val="1"/>
          <w:wAfter w:w="997" w:type="dxa"/>
          <w:trHeight w:val="590"/>
        </w:trPr>
        <w:tc>
          <w:tcPr>
            <w:tcW w:w="1436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40A81" w:rsidRDefault="00140A81" w:rsidP="008E24E2"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Раздел 1.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Химические реакии </w:t>
            </w:r>
          </w:p>
        </w:tc>
        <w:tc>
          <w:tcPr>
            <w:tcW w:w="1328" w:type="dxa"/>
            <w:gridSpan w:val="9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40A81" w:rsidRDefault="00140A81" w:rsidP="00140A81"/>
        </w:tc>
      </w:tr>
      <w:tr w:rsidR="00140A81" w:rsidTr="00140A81">
        <w:trPr>
          <w:gridAfter w:val="1"/>
          <w:wAfter w:w="997" w:type="dxa"/>
        </w:trPr>
        <w:tc>
          <w:tcPr>
            <w:tcW w:w="132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Глава 1. Классификация химических реакций </w:t>
            </w:r>
          </w:p>
        </w:tc>
        <w:tc>
          <w:tcPr>
            <w:tcW w:w="10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0A81" w:rsidRDefault="00140A81" w:rsidP="008E24E2"/>
        </w:tc>
        <w:tc>
          <w:tcPr>
            <w:tcW w:w="1328" w:type="dxa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0A81" w:rsidRDefault="00140A81" w:rsidP="008E24E2"/>
        </w:tc>
      </w:tr>
      <w:tr w:rsidR="001D0E7E" w:rsidTr="00140A81">
        <w:trPr>
          <w:gridAfter w:val="2"/>
          <w:wAfter w:w="1049" w:type="dxa"/>
          <w:trHeight w:val="525"/>
        </w:trPr>
        <w:tc>
          <w:tcPr>
            <w:tcW w:w="5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D0E7E" w:rsidRDefault="001D0E7E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1D0E7E" w:rsidRPr="00891FEF" w:rsidRDefault="001D0E7E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D0E7E" w:rsidRDefault="001D0E7E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Окислительно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-восстановительные реакции. </w:t>
            </w:r>
          </w:p>
          <w:p w:rsidR="001D0E7E" w:rsidRDefault="001D0E7E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0E7E" w:rsidRDefault="001D0E7E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0E7E" w:rsidRPr="00B21DBC" w:rsidRDefault="001D0E7E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D0E7E" w:rsidRPr="00B24F9D" w:rsidRDefault="001D0E7E" w:rsidP="008E24E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Знают</w:t>
            </w:r>
            <w:r w:rsidRPr="00B24F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определения </w:t>
            </w:r>
            <w:proofErr w:type="spellStart"/>
            <w:r w:rsidRPr="00B24F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окислительно</w:t>
            </w:r>
            <w:proofErr w:type="spellEnd"/>
            <w:r w:rsidRPr="00B24F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-восстановительной реакции, 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кислителя, восстановителя. Умеют</w:t>
            </w:r>
            <w:r w:rsidRPr="00B24F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уравнивать </w:t>
            </w:r>
            <w:proofErr w:type="spellStart"/>
            <w:r w:rsidRPr="00B24F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окислительно</w:t>
            </w:r>
            <w:proofErr w:type="spellEnd"/>
            <w:r w:rsidRPr="00B24F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-восстановительные реак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ции, разъясняют</w:t>
            </w:r>
            <w:r w:rsidRPr="00B24F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процессы окисл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ения и восстановления, приводят</w:t>
            </w:r>
            <w:r w:rsidRPr="00B24F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примеры </w:t>
            </w:r>
            <w:proofErr w:type="spellStart"/>
            <w:r w:rsidRPr="00B24F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окислительно</w:t>
            </w:r>
            <w:proofErr w:type="spellEnd"/>
            <w:r w:rsidRPr="00B24F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-восстановительных реакций, 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D0E7E" w:rsidRPr="0063342C" w:rsidRDefault="001D0E7E" w:rsidP="008E24E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63342C">
              <w:rPr>
                <w:rFonts w:ascii="Times New Roman" w:hAnsi="Times New Roman" w:cs="Times New Roman"/>
                <w:sz w:val="24"/>
                <w:szCs w:val="24"/>
              </w:rPr>
              <w:t>. 9</w:t>
            </w:r>
          </w:p>
          <w:p w:rsidR="001D0E7E" w:rsidRDefault="001D0E7E" w:rsidP="008E24E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0E7E" w:rsidRDefault="001D0E7E" w:rsidP="008E24E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0E7E" w:rsidRDefault="001D0E7E" w:rsidP="008E24E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0E7E" w:rsidRPr="00E35CF6" w:rsidRDefault="001D0E7E" w:rsidP="008E24E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0E7E" w:rsidRDefault="001D0E7E" w:rsidP="001D0E7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</w:tr>
      <w:tr w:rsidR="001D0E7E" w:rsidTr="00140A81">
        <w:trPr>
          <w:gridAfter w:val="2"/>
          <w:wAfter w:w="1049" w:type="dxa"/>
          <w:trHeight w:val="85"/>
        </w:trPr>
        <w:tc>
          <w:tcPr>
            <w:tcW w:w="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D0E7E" w:rsidRDefault="001D0E7E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1D0E7E" w:rsidRDefault="001D0E7E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Реакции соединения, разложения,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замещения и обмена с точки зрения окисления и восстановления.</w:t>
            </w:r>
          </w:p>
        </w:tc>
        <w:tc>
          <w:tcPr>
            <w:tcW w:w="87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:rsidR="001D0E7E" w:rsidRDefault="001D0E7E" w:rsidP="008E24E2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Умеют различить типы реакции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D0E7E" w:rsidRPr="0063342C" w:rsidRDefault="001D0E7E" w:rsidP="008E24E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E7E" w:rsidRDefault="001D0E7E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0E7E" w:rsidTr="00140A81">
        <w:trPr>
          <w:gridAfter w:val="2"/>
          <w:wAfter w:w="1049" w:type="dxa"/>
          <w:trHeight w:val="1365"/>
        </w:trPr>
        <w:tc>
          <w:tcPr>
            <w:tcW w:w="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0E7E" w:rsidRDefault="001D0E7E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0E7E" w:rsidRDefault="001D0E7E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6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D0E7E" w:rsidRDefault="001D0E7E" w:rsidP="008E24E2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D0E7E" w:rsidRPr="0063342C" w:rsidRDefault="001D0E7E" w:rsidP="008E24E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D0E7E" w:rsidRDefault="001D0E7E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Тепловой эффект химических реакций. Экзо- и эндотермические реакции.</w:t>
            </w:r>
          </w:p>
          <w:p w:rsidR="00140A81" w:rsidRPr="00154705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470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Расчетные задачи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: </w:t>
            </w:r>
            <w:r w:rsidRPr="0073464D">
              <w:rPr>
                <w:rFonts w:ascii="Times New Roman" w:hAnsi="Times New Roman" w:cs="Times New Roman"/>
                <w:sz w:val="24"/>
                <w:szCs w:val="24"/>
              </w:rPr>
              <w:t>Вычисления по термохимическим уравнениям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B24F9D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Умеют</w:t>
            </w:r>
            <w:r w:rsidRPr="00B24F9D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ешать задачи.</w:t>
            </w:r>
          </w:p>
        </w:tc>
        <w:tc>
          <w:tcPr>
            <w:tcW w:w="1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16.09</w:t>
            </w:r>
          </w:p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B21DBC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Скорость химических реакций. Первоначальные представления о катализе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B24F9D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Определяют</w:t>
            </w:r>
            <w:r w:rsidRPr="00B24F9D">
              <w:rPr>
                <w:rFonts w:ascii="Times New Roman" w:hAnsi="Times New Roman" w:cs="Times New Roman"/>
                <w:sz w:val="24"/>
                <w:szCs w:val="24"/>
              </w:rPr>
              <w:t xml:space="preserve"> условия, влияющие на скорос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ть химической реакции. Вычисляют</w:t>
            </w:r>
            <w:r w:rsidRPr="00B24F9D">
              <w:rPr>
                <w:rFonts w:ascii="Times New Roman" w:hAnsi="Times New Roman" w:cs="Times New Roman"/>
                <w:sz w:val="24"/>
                <w:szCs w:val="24"/>
              </w:rPr>
              <w:t xml:space="preserve"> тепловой эффект реакции по ее термохимическому уравнению.</w:t>
            </w:r>
          </w:p>
        </w:tc>
        <w:tc>
          <w:tcPr>
            <w:tcW w:w="1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1297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B21DBC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влияния условий проведения химической реакции на её скорость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B24F9D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Исследуют</w:t>
            </w:r>
            <w:r w:rsidRPr="00B24F9D">
              <w:rPr>
                <w:rFonts w:ascii="Times New Roman" w:hAnsi="Times New Roman" w:cs="Times New Roman"/>
                <w:sz w:val="24"/>
                <w:szCs w:val="24"/>
              </w:rPr>
              <w:t xml:space="preserve"> условия, влияющие на скорос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ть химической реакции. Вычисляют</w:t>
            </w:r>
            <w:r w:rsidRPr="00B24F9D">
              <w:rPr>
                <w:rFonts w:ascii="Times New Roman" w:hAnsi="Times New Roman" w:cs="Times New Roman"/>
                <w:sz w:val="24"/>
                <w:szCs w:val="24"/>
              </w:rPr>
              <w:t xml:space="preserve"> тепловой эффект реакции по ее термохимическому уравнению.</w:t>
            </w:r>
          </w:p>
        </w:tc>
        <w:tc>
          <w:tcPr>
            <w:tcW w:w="1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23.09</w:t>
            </w:r>
          </w:p>
        </w:tc>
        <w:tc>
          <w:tcPr>
            <w:tcW w:w="1297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B21DBC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Обратимые и необратимые реакции. Понятие о химическом равновесии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B24F9D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Объясняют понятие о химическом равновесии.</w:t>
            </w:r>
          </w:p>
        </w:tc>
        <w:tc>
          <w:tcPr>
            <w:tcW w:w="1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</w:t>
            </w:r>
          </w:p>
        </w:tc>
        <w:tc>
          <w:tcPr>
            <w:tcW w:w="1297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132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Pr="00891FE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Глава 2. Химические реакции в водных растворах </w:t>
            </w:r>
          </w:p>
        </w:tc>
        <w:tc>
          <w:tcPr>
            <w:tcW w:w="112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0A81" w:rsidRDefault="00140A81" w:rsidP="008E24E2"/>
        </w:tc>
        <w:tc>
          <w:tcPr>
            <w:tcW w:w="1297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0A81" w:rsidRDefault="00140A81" w:rsidP="008E24E2"/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B21DBC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Сущность процесса электролитической диссоциации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Узнают о процессе электролитической диссоциации.</w:t>
            </w:r>
          </w:p>
        </w:tc>
        <w:tc>
          <w:tcPr>
            <w:tcW w:w="1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30.09</w:t>
            </w:r>
          </w:p>
        </w:tc>
        <w:tc>
          <w:tcPr>
            <w:tcW w:w="129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B21DBC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Диссоциация кислот, оснований и солей. Слабые и сильные электролиты. Степень диссоциации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0C3B8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Узнают</w:t>
            </w:r>
            <w:r w:rsidRPr="000C3B8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определения понятий «степень электролитической диссоциации», «сильные электролиты»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 «слабые электролиты». Понимают</w:t>
            </w:r>
            <w:r w:rsidRPr="000C3B8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 в чем состоит разница между сильными и слабыми электролитами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6.10</w:t>
            </w:r>
          </w:p>
        </w:tc>
        <w:tc>
          <w:tcPr>
            <w:tcW w:w="1297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B21DBC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Реакции ионного обмена и условия их протекания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612770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Узнают</w:t>
            </w:r>
            <w:r w:rsidRPr="000C3B8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определение реакций ионного обме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на, условия их протекания. Умеют</w:t>
            </w:r>
            <w:r w:rsidRPr="000C3B8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 составлять полные и сокращенные ионные уравнения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необратимых реакций и разъясняют их сущность, приводят</w:t>
            </w:r>
            <w:r w:rsidRPr="000C3B8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примеры реакций ионного обмена, идущих до конца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7.10</w:t>
            </w:r>
          </w:p>
        </w:tc>
        <w:tc>
          <w:tcPr>
            <w:tcW w:w="1297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B21DBC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Химические свойства основных классов неорганических соединений в свете представлений об электролитической диссоциации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окислительно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-восстановительных реакциях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E8593B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Узнают</w:t>
            </w:r>
            <w:r w:rsidRPr="00E8593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определение химической связи, причины образования, определение ковалентной и ионной связи, виды кристалличес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ких решеток. Умеют</w:t>
            </w:r>
            <w:r w:rsidRPr="00E8593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определять типы химической связи в простых и сложных веществах, записывать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схемы их образования, определяют</w:t>
            </w:r>
            <w:r w:rsidRPr="00E8593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тип кристалл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ической решетки и прогнозируют</w:t>
            </w:r>
            <w:r w:rsidRPr="00E8593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по нему физические свойства веществ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13.10</w:t>
            </w:r>
          </w:p>
        </w:tc>
        <w:tc>
          <w:tcPr>
            <w:tcW w:w="1297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B21DBC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Гидролиз солей. 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612770" w:rsidRDefault="00140A81" w:rsidP="008E24E2">
            <w:pPr>
              <w:pStyle w:val="c22"/>
              <w:shd w:val="clear" w:color="auto" w:fill="FFFFFF"/>
              <w:spacing w:before="0" w:beforeAutospacing="0" w:after="0" w:afterAutospacing="0"/>
              <w:ind w:left="-58" w:right="-58"/>
              <w:jc w:val="both"/>
              <w:rPr>
                <w:color w:val="000000"/>
              </w:rPr>
            </w:pPr>
            <w:r>
              <w:rPr>
                <w:rStyle w:val="c0"/>
                <w:color w:val="000000"/>
              </w:rPr>
              <w:t>Узнают</w:t>
            </w:r>
            <w:r w:rsidRPr="00B24F9D">
              <w:rPr>
                <w:rStyle w:val="c0"/>
                <w:color w:val="000000"/>
              </w:rPr>
              <w:t xml:space="preserve"> определен</w:t>
            </w:r>
            <w:r>
              <w:rPr>
                <w:rStyle w:val="c0"/>
                <w:color w:val="000000"/>
              </w:rPr>
              <w:t>ие гидролиза солей. Умеют</w:t>
            </w:r>
            <w:r w:rsidRPr="00B24F9D">
              <w:rPr>
                <w:rStyle w:val="c0"/>
                <w:color w:val="000000"/>
              </w:rPr>
              <w:t xml:space="preserve"> составлять уравнения реак</w:t>
            </w:r>
            <w:r>
              <w:rPr>
                <w:rStyle w:val="c0"/>
                <w:color w:val="000000"/>
              </w:rPr>
              <w:t xml:space="preserve">ций </w:t>
            </w:r>
            <w:r>
              <w:rPr>
                <w:rStyle w:val="c0"/>
                <w:color w:val="000000"/>
              </w:rPr>
              <w:lastRenderedPageBreak/>
              <w:t>гидролиза солей и определяют</w:t>
            </w:r>
            <w:r w:rsidRPr="00B24F9D">
              <w:rPr>
                <w:rStyle w:val="c0"/>
                <w:color w:val="000000"/>
              </w:rPr>
              <w:t xml:space="preserve"> характер среды растворов солей по их составу</w:t>
            </w:r>
            <w:r>
              <w:rPr>
                <w:rStyle w:val="c0"/>
                <w:color w:val="000000"/>
              </w:rPr>
              <w:t>.</w:t>
            </w:r>
          </w:p>
        </w:tc>
        <w:tc>
          <w:tcPr>
            <w:tcW w:w="1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14.10</w:t>
            </w:r>
          </w:p>
        </w:tc>
        <w:tc>
          <w:tcPr>
            <w:tcW w:w="1297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7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Практическая работа №2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Решение экспериментальных задач по теме</w:t>
            </w:r>
          </w:p>
          <w:p w:rsidR="00140A81" w:rsidRPr="00B21DBC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«Электролитическая диссоциация».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C6467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Умеют</w:t>
            </w:r>
            <w:r w:rsidRPr="00C6467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применять теоретическ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ие знания на практике, объясняют</w:t>
            </w:r>
            <w:r w:rsidRPr="00C6467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наблюдения и результаты проводимых опытов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1297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по главам «Классификация химических реакций» и «Химические реакции в водных растворах».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C6467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Узнают</w:t>
            </w:r>
            <w:r w:rsidRPr="00C6467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определение скорости химической реакции и ее зависимость от условий протекания реакции, определения понятий «химическое равновесие», «прямая реакция» и «обратная реакция», условия смещения химического равновесия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21.10</w:t>
            </w:r>
          </w:p>
        </w:tc>
        <w:tc>
          <w:tcPr>
            <w:tcW w:w="1297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657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работа№1</w:t>
            </w:r>
          </w:p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главам «Классификация химических реакций» </w:t>
            </w:r>
          </w:p>
          <w:p w:rsidR="00140A81" w:rsidRPr="00B21DBC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 «Химические реакции в водных растворах»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C64671" w:rsidRDefault="00140A81" w:rsidP="008E24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Умеют </w:t>
            </w:r>
            <w:r w:rsidRPr="00C6467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применять знания, умения и навыки, полученные при изучении темы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28.10</w:t>
            </w:r>
          </w:p>
        </w:tc>
        <w:tc>
          <w:tcPr>
            <w:tcW w:w="129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647D" w:rsidTr="00932F22">
        <w:tc>
          <w:tcPr>
            <w:tcW w:w="16693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E647D" w:rsidRDefault="001E647D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Раздел 2.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Неметаллы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  <w:r w:rsidRPr="00696A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VII</w:t>
            </w:r>
          </w:p>
        </w:tc>
      </w:tr>
      <w:tr w:rsidR="001E647D" w:rsidTr="00932F22">
        <w:tc>
          <w:tcPr>
            <w:tcW w:w="16693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E647D" w:rsidRDefault="001E647D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Глава 3. Галогены </w:t>
            </w: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B21DBC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характеристика неметаллов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B24F9D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Умеют применять знания</w:t>
            </w:r>
            <w:r w:rsidRPr="00B24F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периодической системы и строения атома при характерис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тике химических элементов. Знают</w:t>
            </w:r>
            <w:r w:rsidRPr="00B24F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свойства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галогенов, составляют</w:t>
            </w:r>
            <w:r w:rsidRPr="00B24F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уравнения химических реакций, характеризующих химические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свойства азота, и разъясняют</w:t>
            </w:r>
            <w:r w:rsidRPr="00B24F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их с точки зрения представлений об </w:t>
            </w:r>
            <w:proofErr w:type="spellStart"/>
            <w:r w:rsidRPr="00B24F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окислительно</w:t>
            </w:r>
            <w:proofErr w:type="spellEnd"/>
            <w:r w:rsidRPr="00B24F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-восстановительных процессах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30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B21DBC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 Общая характеристика элементов 7 группы - галогенов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Узнают</w:t>
            </w:r>
            <w:r w:rsidRPr="00E8593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физические и химические свойства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хлора. Умеют</w:t>
            </w:r>
            <w:r w:rsidRPr="00E8593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составлять уравнения реакций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1309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Химические свойства галогенов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Умеют</w:t>
            </w:r>
            <w:r w:rsidRPr="00B24F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применять</w:t>
            </w:r>
            <w:proofErr w:type="spellEnd"/>
            <w:r w:rsidRPr="00B24F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полученный материал. Узнают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получение и свойства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хлороводорода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Умеют</w:t>
            </w:r>
            <w:r w:rsidRPr="00B24F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объяснять</w:t>
            </w:r>
            <w:proofErr w:type="spellEnd"/>
            <w:r w:rsidRPr="00B24F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</w:t>
            </w:r>
            <w:r w:rsidRPr="00B24F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составлять</w:t>
            </w:r>
            <w:proofErr w:type="spellEnd"/>
            <w:r w:rsidRPr="00B24F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уравнения химических реакций, характеризующих химичес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кие свойства азота, и разъясняют</w:t>
            </w:r>
            <w:r w:rsidRPr="00B24F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их с точки зрения представлений об </w:t>
            </w:r>
            <w:proofErr w:type="spellStart"/>
            <w:r w:rsidRPr="00B24F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окислительно</w:t>
            </w:r>
            <w:proofErr w:type="spellEnd"/>
            <w:r w:rsidRPr="00B24F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-восстановительных процессах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9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21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Соединения галогенов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Узнают свойства галогенов, и ее солей.</w:t>
            </w:r>
          </w:p>
        </w:tc>
        <w:tc>
          <w:tcPr>
            <w:tcW w:w="1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11.11</w:t>
            </w:r>
          </w:p>
        </w:tc>
        <w:tc>
          <w:tcPr>
            <w:tcW w:w="1309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22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7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Практическая работа №3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</w:t>
            </w:r>
          </w:p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Изучение свойств соляной кислоты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Умеют использовать свои знания при работе с соляной кислотой.</w:t>
            </w:r>
          </w:p>
        </w:tc>
        <w:tc>
          <w:tcPr>
            <w:tcW w:w="1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</w:t>
            </w:r>
          </w:p>
        </w:tc>
        <w:tc>
          <w:tcPr>
            <w:tcW w:w="1309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647D" w:rsidTr="00140A81">
        <w:trPr>
          <w:gridAfter w:val="12"/>
          <w:wAfter w:w="5969" w:type="dxa"/>
        </w:trPr>
        <w:tc>
          <w:tcPr>
            <w:tcW w:w="107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E647D" w:rsidRPr="00891FEF" w:rsidRDefault="001E647D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Глава 4. Кислород и сера (8ч)</w:t>
            </w: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Халькогены.Сера</w:t>
            </w:r>
            <w:proofErr w:type="spellEnd"/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Узнают 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физические и химические свойства серы, 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е аллотропные модификации. Умеют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составлять уравнения реакций, подтверждающих окислительные и восстановит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ельные свойства серы, сравнивают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свойства простых веще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ств серы и кислорода, разъясняют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эти свойства в свете представлений об </w:t>
            </w:r>
            <w:proofErr w:type="spellStart"/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окислительно</w:t>
            </w:r>
            <w:proofErr w:type="spellEnd"/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восстановительных процессах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18.11</w:t>
            </w:r>
          </w:p>
        </w:tc>
        <w:tc>
          <w:tcPr>
            <w:tcW w:w="132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FFF">
              <w:rPr>
                <w:rFonts w:ascii="Times New Roman" w:hAnsi="Times New Roman" w:cs="Times New Roman"/>
                <w:sz w:val="24"/>
                <w:szCs w:val="24"/>
              </w:rPr>
              <w:t>Свойства и применение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7D6FFF">
              <w:rPr>
                <w:rFonts w:ascii="Times New Roman" w:hAnsi="Times New Roman" w:cs="Times New Roman"/>
                <w:sz w:val="24"/>
                <w:szCs w:val="24"/>
              </w:rPr>
              <w:t>серы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Узнают </w:t>
            </w:r>
            <w:r w:rsidRPr="007D6FFF">
              <w:rPr>
                <w:rFonts w:ascii="Times New Roman" w:hAnsi="Times New Roman" w:cs="Times New Roman"/>
                <w:sz w:val="24"/>
                <w:szCs w:val="24"/>
              </w:rPr>
              <w:t>свойства и применение серы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кислорода</w:t>
            </w:r>
          </w:p>
        </w:tc>
        <w:tc>
          <w:tcPr>
            <w:tcW w:w="11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1D0E7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26411</w:t>
            </w:r>
          </w:p>
        </w:tc>
        <w:tc>
          <w:tcPr>
            <w:tcW w:w="1249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1D0E7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FFF">
              <w:rPr>
                <w:rFonts w:ascii="Times New Roman" w:hAnsi="Times New Roman" w:cs="Times New Roman"/>
                <w:sz w:val="24"/>
                <w:szCs w:val="24"/>
              </w:rPr>
              <w:t>Сероводород. Сульфиды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Узнают 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способ получения сероводорода в 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аборатории и его свойства. Умеют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записывать уравнения реакций, характеризующих свойства сероводорода, в ионном виде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49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B92254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Кислородные соединения серы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Узнают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свойства сернистог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 газа, сернистой кислоты. Умеют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составлять уравнения реакций, характеризующих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свойства этих веществ, объясняют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причину выпадения кислотных дождей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1249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FFF">
              <w:rPr>
                <w:rFonts w:ascii="Times New Roman" w:hAnsi="Times New Roman" w:cs="Times New Roman"/>
                <w:sz w:val="24"/>
                <w:szCs w:val="24"/>
              </w:rPr>
              <w:t>Оксид серы(</w:t>
            </w:r>
            <w:r w:rsidRPr="007D6F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7D6FFF">
              <w:rPr>
                <w:rFonts w:ascii="Times New Roman" w:hAnsi="Times New Roman" w:cs="Times New Roman"/>
                <w:sz w:val="24"/>
                <w:szCs w:val="24"/>
              </w:rPr>
              <w:t>). Серная кислота и её соли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Узнают 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свойства ра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збавленной серной кислоты. Умеют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записывать уравнения реакций, характеризующих свойства разбавлен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ной серной кислоты, и разъясняют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их в свете представлений об электролитической диссоциации и </w:t>
            </w:r>
            <w:proofErr w:type="spellStart"/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окислительно</w:t>
            </w:r>
            <w:proofErr w:type="spellEnd"/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-восстановительных процессах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1249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FFF">
              <w:rPr>
                <w:rFonts w:ascii="Times New Roman" w:hAnsi="Times New Roman" w:cs="Times New Roman"/>
                <w:sz w:val="24"/>
                <w:szCs w:val="24"/>
              </w:rPr>
              <w:t>Окислительные свойства концентрированной серной кислоты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Узнают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свойства концентрированной серной кислоты и способ разбавления концент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рированной серной кислоты. Умеют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отличать концентрированную серную кислоту от разбавленной, устанавливать зависимость между свойствами серной кислоты и ее применением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8.12</w:t>
            </w:r>
          </w:p>
        </w:tc>
        <w:tc>
          <w:tcPr>
            <w:tcW w:w="1249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Практическая работа№ 3 Изучение свойств серной кислоты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Умеют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применять теоретическ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ие знания на практике, объясняют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наблюдения и результаты проводимых опытов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9.12</w:t>
            </w:r>
          </w:p>
        </w:tc>
        <w:tc>
          <w:tcPr>
            <w:tcW w:w="1249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B92EF3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EF3">
              <w:rPr>
                <w:rFonts w:ascii="Times New Roman" w:hAnsi="Times New Roman" w:cs="Times New Roman"/>
                <w:sz w:val="24"/>
                <w:szCs w:val="24"/>
              </w:rPr>
              <w:t>Вычисления по химическим уравнениям количества, объема, массы вещества по количеству, объему, массе реагентов или продуктов реакции.</w:t>
            </w:r>
          </w:p>
        </w:tc>
        <w:tc>
          <w:tcPr>
            <w:tcW w:w="8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Умеют</w:t>
            </w:r>
            <w:r w:rsidRPr="007D6FFF">
              <w:rPr>
                <w:rFonts w:ascii="Times New Roman" w:hAnsi="Times New Roman" w:cs="Times New Roman"/>
                <w:sz w:val="24"/>
                <w:szCs w:val="24"/>
              </w:rPr>
              <w:t xml:space="preserve"> решать задачи, применять полученные знания.</w:t>
            </w:r>
          </w:p>
        </w:tc>
        <w:tc>
          <w:tcPr>
            <w:tcW w:w="11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15.12</w:t>
            </w:r>
          </w:p>
        </w:tc>
        <w:tc>
          <w:tcPr>
            <w:tcW w:w="124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Общая характеристика элементов 5 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группы.Азот</w:t>
            </w:r>
            <w:proofErr w:type="spellEnd"/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Узнают</w:t>
            </w:r>
            <w:r w:rsidRPr="007D6FFF">
              <w:rPr>
                <w:rFonts w:ascii="Times New Roman" w:hAnsi="Times New Roman" w:cs="Times New Roman"/>
                <w:sz w:val="24"/>
                <w:szCs w:val="24"/>
              </w:rPr>
              <w:t xml:space="preserve"> положение азота и фосфора в периодическо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й таблице химических элементов, </w:t>
            </w:r>
            <w:r w:rsidRPr="007D6FFF">
              <w:rPr>
                <w:rFonts w:ascii="Times New Roman" w:hAnsi="Times New Roman" w:cs="Times New Roman"/>
                <w:sz w:val="24"/>
                <w:szCs w:val="24"/>
              </w:rPr>
              <w:t>строение их атомов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16.12</w:t>
            </w:r>
          </w:p>
        </w:tc>
        <w:tc>
          <w:tcPr>
            <w:tcW w:w="124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FFF">
              <w:rPr>
                <w:rFonts w:ascii="Times New Roman" w:hAnsi="Times New Roman" w:cs="Times New Roman"/>
                <w:sz w:val="24"/>
                <w:szCs w:val="24"/>
              </w:rPr>
              <w:t xml:space="preserve">Аммиак.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Соли аммония </w:t>
            </w:r>
            <w:r w:rsidRPr="007D6FFF">
              <w:rPr>
                <w:rFonts w:ascii="Times New Roman" w:hAnsi="Times New Roman" w:cs="Times New Roman"/>
                <w:sz w:val="24"/>
                <w:szCs w:val="24"/>
              </w:rPr>
              <w:t>Физические и химические свойства. Получение и применение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Узнают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качественную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реакцию на ион аммония. Умеют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составлять уравнения химических реакций, характеризующих химические свойства солей аммония, и разъяснять их в свете представлений об электролитической диссоциации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</w:t>
            </w:r>
          </w:p>
        </w:tc>
        <w:tc>
          <w:tcPr>
            <w:tcW w:w="1249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Практическая работа №4</w:t>
            </w:r>
            <w:r w:rsidRPr="007D6F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FFF">
              <w:rPr>
                <w:rFonts w:ascii="Times New Roman" w:hAnsi="Times New Roman" w:cs="Times New Roman"/>
                <w:sz w:val="24"/>
                <w:szCs w:val="24"/>
              </w:rPr>
              <w:t>Получение аммиака и изучение его свойств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Умеют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получать аммиак реакцией ионного обмена и доказывать опытным путем, что собра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нный газ – аммиак,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анализируютрезультаты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опытов и делают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обобщающие выводы</w:t>
            </w:r>
          </w:p>
        </w:tc>
        <w:tc>
          <w:tcPr>
            <w:tcW w:w="11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23.12</w:t>
            </w:r>
          </w:p>
        </w:tc>
        <w:tc>
          <w:tcPr>
            <w:tcW w:w="1249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Кислородные соединения азота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Узнают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качественн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ую реакцию на ион аммония. Умеют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составлять уравнения химических реакций, характеризующих химические свой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ства солей аммония, и разъясняют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их в свете представлений об электролитической диссоциации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12.01</w:t>
            </w:r>
          </w:p>
        </w:tc>
        <w:tc>
          <w:tcPr>
            <w:tcW w:w="1249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FFF">
              <w:rPr>
                <w:rFonts w:ascii="Times New Roman" w:hAnsi="Times New Roman" w:cs="Times New Roman"/>
                <w:sz w:val="24"/>
                <w:szCs w:val="24"/>
              </w:rPr>
              <w:t>Азотная кислота. Строение молекулы. Свойства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концентрированной и</w:t>
            </w:r>
            <w:r w:rsidRPr="007D6FFF">
              <w:rPr>
                <w:rFonts w:ascii="Times New Roman" w:hAnsi="Times New Roman" w:cs="Times New Roman"/>
                <w:sz w:val="24"/>
                <w:szCs w:val="24"/>
              </w:rPr>
              <w:t xml:space="preserve"> разбавленной азотной кислоты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Узнают 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окислительные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свойства азотной кислоты. Умеют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составлять уравнения реакций между разбавленной и концентрированной азотной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кислотой 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металлами, объясняют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их в свете представлений об </w:t>
            </w:r>
            <w:proofErr w:type="spellStart"/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окислительно</w:t>
            </w:r>
            <w:proofErr w:type="spellEnd"/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-восстановительных процессов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13.01</w:t>
            </w:r>
          </w:p>
        </w:tc>
        <w:tc>
          <w:tcPr>
            <w:tcW w:w="1249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Фосфор и его соединения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EC47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Узнают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аллотропные модификации фосфора, свойства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белого и красного фосфора. Умеют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составлять уравнения химических реакций, характеризующих свойства фосфора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20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19.01</w:t>
            </w:r>
          </w:p>
        </w:tc>
        <w:tc>
          <w:tcPr>
            <w:tcW w:w="122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D6FFF">
              <w:rPr>
                <w:rFonts w:ascii="Times New Roman" w:hAnsi="Times New Roman" w:cs="Times New Roman"/>
                <w:sz w:val="24"/>
                <w:szCs w:val="24"/>
              </w:rPr>
              <w:t xml:space="preserve"> Оксид фосфора(</w:t>
            </w:r>
            <w:r w:rsidRPr="007D6F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7D6FFF">
              <w:rPr>
                <w:rFonts w:ascii="Times New Roman" w:hAnsi="Times New Roman" w:cs="Times New Roman"/>
                <w:sz w:val="24"/>
                <w:szCs w:val="24"/>
              </w:rPr>
              <w:t>). Фосфорная кислота и её соли. Фосфорные удобрения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Узнают 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свойства фосфорного анги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дрида и фосфорной кислоты. Умеют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составлять уравнения реакций, характеризующих химические свойства оксида фосфора (V) и фосфорной кислоты, и разъяснять их в свете представлений об электролитической диссоциации и </w:t>
            </w:r>
            <w:proofErr w:type="spellStart"/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окислительно</w:t>
            </w:r>
            <w:proofErr w:type="spellEnd"/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-восстановительных процессах, проводить качественную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реакцию на фосфат-ион. Понимают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значение минеральных удобрений для растений</w:t>
            </w:r>
          </w:p>
        </w:tc>
        <w:tc>
          <w:tcPr>
            <w:tcW w:w="120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20.01</w:t>
            </w:r>
          </w:p>
        </w:tc>
        <w:tc>
          <w:tcPr>
            <w:tcW w:w="122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647D" w:rsidTr="00140A81">
        <w:trPr>
          <w:gridAfter w:val="12"/>
          <w:wAfter w:w="5969" w:type="dxa"/>
        </w:trPr>
        <w:tc>
          <w:tcPr>
            <w:tcW w:w="107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E647D" w:rsidRPr="007D6FFF" w:rsidRDefault="001E647D" w:rsidP="008E24E2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F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Глава 6. Углерод и кремний (8ч)</w:t>
            </w: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Общая характеристика элементов 4 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группыюУглерод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Узнают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строение ат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омов элементов IVА-группы, умеют их сравнивать. Имеют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представление об аллотропных модификациях углерода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23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FFF">
              <w:rPr>
                <w:rFonts w:ascii="Times New Roman" w:hAnsi="Times New Roman" w:cs="Times New Roman"/>
                <w:sz w:val="24"/>
                <w:szCs w:val="24"/>
              </w:rPr>
              <w:t>Химические свойства углерода. Адсорбция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Узнают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свойст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ва простого вещества угля,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имеютпредставление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 адсорбции. Умеют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составлять уравнения химических реакций, характеризующих химические свойства углерода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123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  <w:trHeight w:val="699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Кислородное соединение углерода.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3A1135" w:rsidRDefault="00140A81" w:rsidP="008E24E2">
            <w:pPr>
              <w:pStyle w:val="c22"/>
              <w:shd w:val="clear" w:color="auto" w:fill="FFFFFF"/>
              <w:spacing w:before="0" w:beforeAutospacing="0" w:after="0" w:afterAutospacing="0"/>
              <w:ind w:left="-58" w:right="-58"/>
              <w:jc w:val="both"/>
              <w:rPr>
                <w:color w:val="000000"/>
              </w:rPr>
            </w:pPr>
            <w:r>
              <w:rPr>
                <w:rStyle w:val="c0"/>
                <w:color w:val="000000"/>
              </w:rPr>
              <w:t>Узнают</w:t>
            </w:r>
            <w:r w:rsidRPr="007D6FFF">
              <w:rPr>
                <w:rStyle w:val="c0"/>
                <w:color w:val="000000"/>
              </w:rPr>
              <w:t xml:space="preserve"> строение и свойства оксида углерода (II), его физиологическое дейс</w:t>
            </w:r>
            <w:r>
              <w:rPr>
                <w:rStyle w:val="c0"/>
                <w:color w:val="000000"/>
              </w:rPr>
              <w:t>твие на организм человека. Умеют</w:t>
            </w:r>
            <w:r w:rsidRPr="007D6FFF">
              <w:rPr>
                <w:rStyle w:val="c0"/>
                <w:color w:val="000000"/>
              </w:rPr>
              <w:t xml:space="preserve"> составлять уравнения химических </w:t>
            </w:r>
            <w:proofErr w:type="spellStart"/>
            <w:r w:rsidRPr="007D6FFF">
              <w:rPr>
                <w:rStyle w:val="c0"/>
                <w:color w:val="000000"/>
              </w:rPr>
              <w:t>реакций,характеризующих</w:t>
            </w:r>
            <w:proofErr w:type="spellEnd"/>
            <w:r w:rsidRPr="007D6FFF">
              <w:rPr>
                <w:rStyle w:val="c0"/>
                <w:color w:val="000000"/>
              </w:rPr>
              <w:t xml:space="preserve"> свойства оксида углерода (II)</w:t>
            </w:r>
            <w:r>
              <w:rPr>
                <w:rStyle w:val="c0"/>
                <w:color w:val="000000"/>
              </w:rPr>
              <w:t>.</w:t>
            </w:r>
          </w:p>
        </w:tc>
        <w:tc>
          <w:tcPr>
            <w:tcW w:w="11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2.02</w:t>
            </w:r>
          </w:p>
        </w:tc>
        <w:tc>
          <w:tcPr>
            <w:tcW w:w="123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FFF">
              <w:rPr>
                <w:rFonts w:ascii="Times New Roman" w:hAnsi="Times New Roman" w:cs="Times New Roman"/>
                <w:sz w:val="24"/>
                <w:szCs w:val="24"/>
              </w:rPr>
              <w:t>Углекислый газ. Угольная кислота и её соли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Узнают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свойства оксида углерод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 (IV) и угольной кислоты. Умеют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составлять уравнение реакции, характеризующей превращение карбонатов в гидрокарбонаты, проводить качественные реакции на оксид углерода (IV) и карбонат-ион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3.02</w:t>
            </w:r>
          </w:p>
        </w:tc>
        <w:tc>
          <w:tcPr>
            <w:tcW w:w="123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Практическая работа №5</w:t>
            </w:r>
            <w:r w:rsidRPr="007D6F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Получение углекислого газа</w:t>
            </w:r>
            <w:r w:rsidRPr="007D6FFF">
              <w:rPr>
                <w:rFonts w:ascii="Times New Roman" w:hAnsi="Times New Roman" w:cs="Times New Roman"/>
                <w:sz w:val="24"/>
                <w:szCs w:val="24"/>
              </w:rPr>
              <w:t xml:space="preserve"> и изучение его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войств. Качественная реакция на карбонат -ионы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Умеют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получать и собирать оксид углерода (IV) в лаборатории и доказы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вать наличие данного газа. Умеют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распознавать соли угольной кислоты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9.02</w:t>
            </w:r>
          </w:p>
        </w:tc>
        <w:tc>
          <w:tcPr>
            <w:tcW w:w="123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Углеводороды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Узнают</w:t>
            </w:r>
            <w:r w:rsidRPr="00F24C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отдельных представителей </w:t>
            </w:r>
            <w:proofErr w:type="spellStart"/>
            <w:r w:rsidRPr="00F24C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алканов</w:t>
            </w:r>
            <w:proofErr w:type="spellEnd"/>
            <w:r w:rsidRPr="00F24C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(метан, этан, пропан, бутан), их физические и х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имические свойства,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определения</w:t>
            </w:r>
            <w:r w:rsidRPr="00F24C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гомоло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гов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,г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омологического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ряда. Умеют</w:t>
            </w:r>
            <w:r w:rsidRPr="00F24C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составлять структурные формулы </w:t>
            </w:r>
            <w:proofErr w:type="spellStart"/>
            <w:r w:rsidRPr="00F24C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алканов</w:t>
            </w:r>
            <w:proofErr w:type="spellEnd"/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1328" w:type="dxa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4CB" w:rsidTr="00140A81">
        <w:trPr>
          <w:gridAfter w:val="2"/>
          <w:wAfter w:w="1049" w:type="dxa"/>
          <w:trHeight w:val="585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234CB" w:rsidRPr="00891FEF" w:rsidRDefault="000234CB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234CB" w:rsidRDefault="000234CB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Кислородсодержащие органические соединения</w:t>
            </w:r>
          </w:p>
          <w:p w:rsidR="000234CB" w:rsidRPr="007D6FFF" w:rsidRDefault="000234CB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234CB" w:rsidRPr="007D6FFF" w:rsidRDefault="000234CB" w:rsidP="000234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Узнают</w:t>
            </w:r>
            <w:r w:rsidRPr="00F24C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определени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кислородсодержащих органических соединений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F24C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F24C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Уметь записывать структурные  формулы 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0234CB" w:rsidRPr="004265F0" w:rsidRDefault="000234CB" w:rsidP="008E24E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1276" w:type="dxa"/>
            <w:gridSpan w:val="8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:rsidR="000234CB" w:rsidRDefault="001D0E7E" w:rsidP="001D0E7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16.02</w:t>
            </w:r>
          </w:p>
          <w:p w:rsidR="001D0E7E" w:rsidRDefault="001D0E7E" w:rsidP="001D0E7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0E7E" w:rsidRDefault="001D0E7E" w:rsidP="001D0E7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0E7E" w:rsidRDefault="001D0E7E" w:rsidP="001D0E7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0E7E" w:rsidRDefault="001D0E7E" w:rsidP="001D0E7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0E7E" w:rsidRDefault="001D0E7E" w:rsidP="001D0E7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17.02</w:t>
            </w:r>
          </w:p>
        </w:tc>
      </w:tr>
      <w:tr w:rsidR="000234CB" w:rsidTr="00140A81">
        <w:trPr>
          <w:gridAfter w:val="2"/>
          <w:wAfter w:w="1049" w:type="dxa"/>
          <w:trHeight w:val="495"/>
        </w:trPr>
        <w:tc>
          <w:tcPr>
            <w:tcW w:w="5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234CB" w:rsidRDefault="000234CB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234CB" w:rsidRDefault="000234CB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Кремний и его соединения</w:t>
            </w:r>
          </w:p>
          <w:p w:rsidR="000234CB" w:rsidRDefault="000234CB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234CB" w:rsidRDefault="000234CB" w:rsidP="000234C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Узнают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свойст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ва простого вещества кремния, имеют представление о адсорбции. Умеют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составлять уравнения химических реакций, характеризующих химические свойства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кремния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0234CB" w:rsidRDefault="000234CB" w:rsidP="008E24E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8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:rsidR="000234CB" w:rsidRDefault="000234CB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  <w:trHeight w:val="693"/>
        </w:trPr>
        <w:tc>
          <w:tcPr>
            <w:tcW w:w="5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40A81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46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Силикатная промышленность</w:t>
            </w:r>
          </w:p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40A81" w:rsidRDefault="00140A81" w:rsidP="000234C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Узнают о силикатной промышленности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24.02</w:t>
            </w:r>
          </w:p>
        </w:tc>
        <w:tc>
          <w:tcPr>
            <w:tcW w:w="13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  <w:trHeight w:val="363"/>
        </w:trPr>
        <w:tc>
          <w:tcPr>
            <w:tcW w:w="5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40A81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Получение  неметаллов</w:t>
            </w:r>
          </w:p>
        </w:tc>
        <w:tc>
          <w:tcPr>
            <w:tcW w:w="8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40A81" w:rsidRDefault="00140A81" w:rsidP="000234C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Способами получения металлов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2.03</w:t>
            </w:r>
          </w:p>
        </w:tc>
        <w:tc>
          <w:tcPr>
            <w:tcW w:w="13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  <w:trHeight w:val="450"/>
        </w:trPr>
        <w:tc>
          <w:tcPr>
            <w:tcW w:w="5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40A81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Получение важнейших химических соединений неметаллов</w:t>
            </w:r>
          </w:p>
        </w:tc>
        <w:tc>
          <w:tcPr>
            <w:tcW w:w="8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40A81" w:rsidRDefault="00140A81" w:rsidP="000234C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Ознакомятся химическими соединениями неметаллов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3.03</w:t>
            </w:r>
          </w:p>
        </w:tc>
        <w:tc>
          <w:tcPr>
            <w:tcW w:w="13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  <w:trHeight w:val="750"/>
        </w:trPr>
        <w:tc>
          <w:tcPr>
            <w:tcW w:w="53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раздела «Неметаллы и их соединений»</w:t>
            </w:r>
          </w:p>
        </w:tc>
        <w:tc>
          <w:tcPr>
            <w:tcW w:w="8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0234C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Обобщить пройденного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9.03</w:t>
            </w:r>
          </w:p>
        </w:tc>
        <w:tc>
          <w:tcPr>
            <w:tcW w:w="13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F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работа№2</w:t>
            </w:r>
          </w:p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FFF">
              <w:rPr>
                <w:rFonts w:ascii="Times New Roman" w:hAnsi="Times New Roman" w:cs="Times New Roman"/>
                <w:sz w:val="24"/>
                <w:szCs w:val="24"/>
              </w:rPr>
              <w:t>по теме «Неметаллы»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Умеют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применять знания, умения и навыки, полученные при изучении темы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10.03</w:t>
            </w:r>
          </w:p>
        </w:tc>
        <w:tc>
          <w:tcPr>
            <w:tcW w:w="132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647D" w:rsidTr="00140A81">
        <w:trPr>
          <w:gridAfter w:val="12"/>
          <w:wAfter w:w="5969" w:type="dxa"/>
        </w:trPr>
        <w:tc>
          <w:tcPr>
            <w:tcW w:w="107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E647D" w:rsidRPr="007D6FFF" w:rsidRDefault="001E647D" w:rsidP="008E24E2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F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Глава 7. Металлы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и их соединения</w:t>
            </w:r>
            <w:r w:rsidRPr="007D6F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характеристика металлов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Умеют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характеризовать стр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оение атомов металлов, применяют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знания о металлической связи для разъяснения физических свойств металлов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</w:t>
            </w:r>
          </w:p>
        </w:tc>
        <w:tc>
          <w:tcPr>
            <w:tcW w:w="12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FFF">
              <w:rPr>
                <w:rFonts w:ascii="Times New Roman" w:hAnsi="Times New Roman" w:cs="Times New Roman"/>
                <w:sz w:val="24"/>
                <w:szCs w:val="24"/>
              </w:rPr>
              <w:t>Химические св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ойства металлов. Электрохимический ряд напряжения</w:t>
            </w:r>
            <w:r w:rsidRPr="007D6FFF">
              <w:rPr>
                <w:rFonts w:ascii="Times New Roman" w:hAnsi="Times New Roman" w:cs="Times New Roman"/>
                <w:sz w:val="24"/>
                <w:szCs w:val="24"/>
              </w:rPr>
              <w:t xml:space="preserve"> металлов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Умеют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пользоваться электрохимическим рядом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напряжений металлов, составляют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уравнения химических реакций, характеризу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ющих свойства металлов, объясняют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свойства металлов в свете представлений об </w:t>
            </w:r>
            <w:proofErr w:type="spellStart"/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окислительно</w:t>
            </w:r>
            <w:proofErr w:type="spellEnd"/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-восстановительных процессах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0C616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1285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0C616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характеристика элементов 1 а группы.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7D6FFF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Умеют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характеризовать щелочные металлы по положению в периодической таблице и строению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атомов, составляют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уравнения реакций, характеризующих свойства щелочных метал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лов и их соединений, и объясняют</w:t>
            </w:r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их в свете представлений об электролитической диссоциации и </w:t>
            </w:r>
            <w:proofErr w:type="spellStart"/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окислительно</w:t>
            </w:r>
            <w:proofErr w:type="spellEnd"/>
            <w:r w:rsidRPr="007D6F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-восстановительных процессов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31.03</w:t>
            </w:r>
          </w:p>
        </w:tc>
        <w:tc>
          <w:tcPr>
            <w:tcW w:w="1285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Оксиды и гидроксиды щелочных металлов. Соли щелочных металлов.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Умеют применять знания полученные на уроке, выявляют оксиды и гидроксиды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цщелочных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металлов.</w:t>
            </w:r>
          </w:p>
        </w:tc>
        <w:tc>
          <w:tcPr>
            <w:tcW w:w="1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б.04</w:t>
            </w:r>
          </w:p>
        </w:tc>
        <w:tc>
          <w:tcPr>
            <w:tcW w:w="1285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характеритстика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элементов 2 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груупы</w:t>
            </w:r>
            <w:proofErr w:type="spellEnd"/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F24C30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Умеют</w:t>
            </w:r>
            <w:r w:rsidRPr="00F24C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характеризовать элементы IIА-группы по положению в периодической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таблице и строению атомов. Умеют</w:t>
            </w:r>
            <w:r w:rsidRPr="00F24C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составлять уравнения реакций, характеризующих свойства кальц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ия и его соединений. Узнают</w:t>
            </w:r>
            <w:r w:rsidRPr="00F24C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качественну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ю реакцию на ион кальция. Узнают,</w:t>
            </w:r>
            <w:r w:rsidRPr="00F24C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чем 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бусловлена жесткость воды. Умеют</w:t>
            </w:r>
            <w:r w:rsidRPr="00F24C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разъяснять способы устранения жесткости воды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7.04</w:t>
            </w:r>
          </w:p>
        </w:tc>
        <w:tc>
          <w:tcPr>
            <w:tcW w:w="1285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  <w:trHeight w:val="687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Жесткость воды  и способы её устранения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F24C30" w:rsidRDefault="00140A81" w:rsidP="00086D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Умеют</w:t>
            </w:r>
            <w:r w:rsidRPr="00F24C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составлять уравнения химических реакций, характеризующих об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щие свойства жесткость воды, объясняют</w:t>
            </w:r>
            <w:r w:rsidRPr="00F24C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эти реакции в свете представлений об </w:t>
            </w:r>
            <w:proofErr w:type="spellStart"/>
            <w:r w:rsidRPr="00F24C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окислительно</w:t>
            </w:r>
            <w:proofErr w:type="spellEnd"/>
            <w:r w:rsidRPr="00F24C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-восстановительных процессов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1285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Алюминий и его  соединения. Амфотерность оксида и гидроксида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алюминия.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F24C30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Умеют</w:t>
            </w:r>
            <w:r w:rsidRPr="00F24C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доказывать амфотерный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характер соединения, составляют</w:t>
            </w:r>
            <w:r w:rsidRPr="00F24C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уравнения соответствующи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х химических реакций и объясняют</w:t>
            </w:r>
            <w:r w:rsidRPr="00F24C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их в свете представлений об </w:t>
            </w:r>
            <w:r w:rsidRPr="00F24C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электролитической диссоциации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14.04</w:t>
            </w:r>
          </w:p>
        </w:tc>
        <w:tc>
          <w:tcPr>
            <w:tcW w:w="1285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58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Железо и его  соединения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F24C30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Узнают</w:t>
            </w:r>
            <w:r w:rsidRPr="00F24C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строение атома железа, физические и х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имические свойства железа. Умеют</w:t>
            </w:r>
            <w:r w:rsidRPr="00F24C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разъяснять свойства железа в свете представлений об </w:t>
            </w:r>
            <w:proofErr w:type="spellStart"/>
            <w:r w:rsidRPr="00F24C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окислительно</w:t>
            </w:r>
            <w:proofErr w:type="spellEnd"/>
            <w:r w:rsidRPr="00F24C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-восстановительных процессах и электролитической диссоциации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>
              <w:rPr>
                <w:rStyle w:val="c43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Узнают</w:t>
            </w:r>
            <w:r w:rsidRPr="00F24C30">
              <w:rPr>
                <w:rStyle w:val="c43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свойства соединений Fe</w:t>
            </w:r>
            <w:r w:rsidRPr="00F24C30">
              <w:rPr>
                <w:rStyle w:val="c86"/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+2</w:t>
            </w:r>
            <w:r w:rsidRPr="00F24C30">
              <w:rPr>
                <w:rStyle w:val="c43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и Fe</w:t>
            </w:r>
            <w:r w:rsidRPr="00F24C30">
              <w:rPr>
                <w:rStyle w:val="c129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superscript"/>
              </w:rPr>
              <w:t>+3</w:t>
            </w:r>
            <w:r w:rsidRPr="00F24C30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Умеют</w:t>
            </w:r>
            <w:r w:rsidRPr="00F24C30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 составлять уравнения реакций в свете представлений об электролитической диссоциации и </w:t>
            </w:r>
            <w:proofErr w:type="spellStart"/>
            <w:r w:rsidRPr="00F24C30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окислительно</w:t>
            </w:r>
            <w:proofErr w:type="spellEnd"/>
            <w:r w:rsidRPr="00F24C30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-восстановительных процессах</w:t>
            </w:r>
          </w:p>
        </w:tc>
        <w:tc>
          <w:tcPr>
            <w:tcW w:w="1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1285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7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Практическая работа №7.</w:t>
            </w:r>
          </w:p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экспериментальных задач по теме «Металлы и их соединения».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F24C30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Умеют</w:t>
            </w:r>
            <w:r w:rsidRPr="00F24C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выполнять экспериментальные задачи индивидуа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льно разными способами, выбирают</w:t>
            </w:r>
            <w:r w:rsidRPr="00F24C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наиболее рациональный ход решен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ия, делают</w:t>
            </w:r>
            <w:r w:rsidRPr="00F24C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выводы на основании наблюдений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1285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  <w:trHeight w:val="615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Коррозия металлов и способы  защиты от нее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Узнают</w:t>
            </w:r>
            <w:r w:rsidRPr="00F24C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общие свойства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коррозии </w:t>
            </w:r>
            <w:r w:rsidRPr="00F24C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металлов</w:t>
            </w:r>
          </w:p>
          <w:p w:rsidR="00140A81" w:rsidRPr="00F24C30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1285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  <w:trHeight w:val="495"/>
        </w:trPr>
        <w:tc>
          <w:tcPr>
            <w:tcW w:w="53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Металлы в природе. Понятие о металлургии</w:t>
            </w:r>
          </w:p>
        </w:tc>
        <w:tc>
          <w:tcPr>
            <w:tcW w:w="8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Узнают</w:t>
            </w:r>
            <w:r w:rsidRPr="00F24C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общие свойства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гидрометаллургии и электрометаллургии</w:t>
            </w:r>
          </w:p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40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12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7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№3</w:t>
            </w:r>
          </w:p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теме «Металлы»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F24C30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Умеют</w:t>
            </w:r>
            <w:r w:rsidRPr="00F24C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применять знания, умения и навыки, полученные при изучении темы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4.05</w:t>
            </w:r>
          </w:p>
        </w:tc>
        <w:tc>
          <w:tcPr>
            <w:tcW w:w="12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1441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Раздел 3.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Химия и окружающая среда (2ч)</w:t>
            </w:r>
          </w:p>
        </w:tc>
        <w:tc>
          <w:tcPr>
            <w:tcW w:w="12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140A8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1441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Глава 5</w:t>
            </w:r>
          </w:p>
        </w:tc>
        <w:tc>
          <w:tcPr>
            <w:tcW w:w="12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140A8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  <w:trHeight w:val="750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Химический состав планеты Земля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F24C30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Узнают</w:t>
            </w:r>
            <w:r w:rsidRPr="00F24C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органические</w:t>
            </w:r>
            <w:proofErr w:type="spellEnd"/>
            <w:r w:rsidRPr="00F24C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вещества, химическое строение, структурные формулы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5.05</w:t>
            </w:r>
          </w:p>
        </w:tc>
        <w:tc>
          <w:tcPr>
            <w:tcW w:w="12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Default="00140A81" w:rsidP="00C84D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Охрана окружающей среды от химического загрязнения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F24C30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</w:p>
        </w:tc>
        <w:tc>
          <w:tcPr>
            <w:tcW w:w="1285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2"/>
          <w:wAfter w:w="1049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Вещества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F24C30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Узнают </w:t>
            </w:r>
            <w:r w:rsidRPr="00F24C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структурную формулу этилена, его физические и химические свойства, качественные реакции на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непредельные углеводороды. Умеют</w:t>
            </w:r>
            <w:r w:rsidRPr="00F24C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составлять структурные формулы гомологов этилена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986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140A81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Химические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реакции.Контрольное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тестирование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F24C30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 Повторить все химические свойства</w:t>
            </w:r>
          </w:p>
        </w:tc>
        <w:tc>
          <w:tcPr>
            <w:tcW w:w="1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1285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неорганической химии.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F24C30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.Повторить класс неорганических соединений</w:t>
            </w:r>
          </w:p>
        </w:tc>
        <w:tc>
          <w:tcPr>
            <w:tcW w:w="1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1285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Химические свойства сложных веществ. 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F24C30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Повторить все химические свойства сложных веществ</w:t>
            </w:r>
          </w:p>
        </w:tc>
        <w:tc>
          <w:tcPr>
            <w:tcW w:w="1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</w:p>
        </w:tc>
        <w:tc>
          <w:tcPr>
            <w:tcW w:w="1285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470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Обобщающий урок</w:t>
            </w:r>
          </w:p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теме «Важнейшие органические соединения».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Pr="00F24C30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повторение, применение своих знаний .</w:t>
            </w:r>
          </w:p>
        </w:tc>
        <w:tc>
          <w:tcPr>
            <w:tcW w:w="1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0C616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1285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0C616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A81" w:rsidTr="00140A81">
        <w:trPr>
          <w:gridAfter w:val="1"/>
          <w:wAfter w:w="997" w:type="dxa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891FEF" w:rsidRDefault="00140A81" w:rsidP="008E2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A81" w:rsidRPr="00154705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и обобщение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пройденного</w:t>
            </w:r>
          </w:p>
        </w:tc>
        <w:tc>
          <w:tcPr>
            <w:tcW w:w="87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Умеют</w:t>
            </w:r>
            <w:r w:rsidRPr="00F24C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применять знания, умения и навыки, полученные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при изучении всего курса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химии.</w:t>
            </w:r>
          </w:p>
        </w:tc>
        <w:tc>
          <w:tcPr>
            <w:tcW w:w="1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25.05</w:t>
            </w:r>
          </w:p>
        </w:tc>
        <w:tc>
          <w:tcPr>
            <w:tcW w:w="1285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0A81" w:rsidRDefault="00140A81" w:rsidP="008E24E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234CB" w:rsidRDefault="000234CB" w:rsidP="001E647D">
      <w:pPr>
        <w:spacing w:after="0" w:line="240" w:lineRule="auto"/>
        <w:rPr>
          <w:rFonts w:ascii="Times New Roman" w:hAnsi="Times New Roman"/>
          <w:b/>
          <w:i/>
          <w:sz w:val="16"/>
          <w:szCs w:val="16"/>
        </w:rPr>
      </w:pPr>
    </w:p>
    <w:p w:rsidR="000234CB" w:rsidRDefault="000234CB" w:rsidP="001E647D">
      <w:pPr>
        <w:spacing w:after="0" w:line="240" w:lineRule="auto"/>
        <w:rPr>
          <w:rFonts w:ascii="Times New Roman" w:hAnsi="Times New Roman"/>
          <w:b/>
          <w:i/>
          <w:sz w:val="16"/>
          <w:szCs w:val="16"/>
        </w:rPr>
      </w:pPr>
    </w:p>
    <w:p w:rsidR="000234CB" w:rsidRDefault="000234CB" w:rsidP="001E647D">
      <w:pPr>
        <w:spacing w:after="0" w:line="240" w:lineRule="auto"/>
        <w:rPr>
          <w:rFonts w:ascii="Times New Roman" w:hAnsi="Times New Roman"/>
          <w:b/>
          <w:i/>
          <w:sz w:val="16"/>
          <w:szCs w:val="16"/>
        </w:rPr>
      </w:pPr>
    </w:p>
    <w:p w:rsidR="000234CB" w:rsidRDefault="000234CB" w:rsidP="001E647D">
      <w:pPr>
        <w:spacing w:after="0" w:line="240" w:lineRule="auto"/>
        <w:rPr>
          <w:rFonts w:ascii="Times New Roman" w:hAnsi="Times New Roman"/>
          <w:b/>
          <w:i/>
          <w:sz w:val="16"/>
          <w:szCs w:val="16"/>
        </w:rPr>
      </w:pPr>
    </w:p>
    <w:p w:rsidR="000234CB" w:rsidRDefault="000234CB" w:rsidP="001E647D">
      <w:pPr>
        <w:spacing w:after="0" w:line="240" w:lineRule="auto"/>
        <w:rPr>
          <w:rFonts w:ascii="Times New Roman" w:hAnsi="Times New Roman"/>
          <w:b/>
          <w:i/>
          <w:sz w:val="16"/>
          <w:szCs w:val="16"/>
        </w:rPr>
      </w:pPr>
    </w:p>
    <w:p w:rsidR="008E24E2" w:rsidRDefault="008E24E2" w:rsidP="001E647D">
      <w:pPr>
        <w:spacing w:after="0" w:line="240" w:lineRule="auto"/>
        <w:rPr>
          <w:rFonts w:ascii="Times New Roman" w:hAnsi="Times New Roman"/>
          <w:b/>
          <w:i/>
          <w:sz w:val="16"/>
          <w:szCs w:val="16"/>
        </w:rPr>
      </w:pPr>
    </w:p>
    <w:p w:rsidR="001E647D" w:rsidRDefault="001E647D" w:rsidP="001E647D">
      <w:pPr>
        <w:spacing w:after="0" w:line="240" w:lineRule="auto"/>
        <w:rPr>
          <w:rFonts w:ascii="Times New Roman" w:hAnsi="Times New Roman"/>
          <w:b/>
          <w:i/>
          <w:sz w:val="16"/>
          <w:szCs w:val="16"/>
        </w:rPr>
        <w:sectPr w:rsidR="001E647D" w:rsidSect="00CA65B8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1E647D" w:rsidRPr="005A015A" w:rsidRDefault="001E647D" w:rsidP="001E647D">
      <w:pPr>
        <w:widowControl w:val="0"/>
        <w:numPr>
          <w:ilvl w:val="0"/>
          <w:numId w:val="32"/>
        </w:numPr>
        <w:shd w:val="clear" w:color="auto" w:fill="FFFFFF"/>
        <w:tabs>
          <w:tab w:val="left" w:pos="284"/>
          <w:tab w:val="left" w:pos="370"/>
        </w:tabs>
        <w:autoSpaceDE w:val="0"/>
        <w:autoSpaceDN w:val="0"/>
        <w:adjustRightInd w:val="0"/>
        <w:spacing w:after="0" w:line="274" w:lineRule="exact"/>
        <w:ind w:left="0" w:firstLine="0"/>
        <w:rPr>
          <w:rFonts w:ascii="Times New Roman" w:eastAsia="Times New Roman" w:hAnsi="Times New Roman" w:cs="Times New Roman"/>
          <w:spacing w:val="-1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pacing w:val="-10"/>
          <w:sz w:val="24"/>
          <w:szCs w:val="24"/>
        </w:rPr>
        <w:lastRenderedPageBreak/>
        <w:t>. Сорокина, Р.П. Суровцевой; Г. Е. Рудзитиса, Ф.Г. Фельдмана. - М.: ВАКО, 2004.</w:t>
      </w:r>
    </w:p>
    <w:p w:rsidR="001E647D" w:rsidRPr="005A015A" w:rsidRDefault="001E647D" w:rsidP="001E647D">
      <w:pPr>
        <w:widowControl w:val="0"/>
        <w:numPr>
          <w:ilvl w:val="0"/>
          <w:numId w:val="32"/>
        </w:numPr>
        <w:shd w:val="clear" w:color="auto" w:fill="FFFFFF"/>
        <w:tabs>
          <w:tab w:val="left" w:pos="284"/>
          <w:tab w:val="left" w:pos="370"/>
        </w:tabs>
        <w:autoSpaceDE w:val="0"/>
        <w:autoSpaceDN w:val="0"/>
        <w:adjustRightInd w:val="0"/>
        <w:spacing w:after="0" w:line="274" w:lineRule="exact"/>
        <w:ind w:left="0" w:firstLine="0"/>
        <w:rPr>
          <w:rFonts w:ascii="Times New Roman" w:eastAsia="Times New Roman" w:hAnsi="Times New Roman" w:cs="Times New Roman"/>
          <w:spacing w:val="-1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Титова И. М. Уроки химии </w:t>
      </w:r>
      <w:r w:rsidRPr="005A015A">
        <w:rPr>
          <w:rFonts w:ascii="Times New Roman" w:eastAsia="Times New Roman" w:hAnsi="Times New Roman" w:cs="Times New Roman"/>
          <w:spacing w:val="-10"/>
          <w:sz w:val="24"/>
          <w:szCs w:val="24"/>
          <w:lang w:val="en-US"/>
        </w:rPr>
        <w:t>V</w:t>
      </w:r>
      <w:r w:rsidRPr="005A015A">
        <w:rPr>
          <w:rFonts w:ascii="Times New Roman" w:eastAsia="Times New Roman" w:hAnsi="Times New Roman" w:cs="Times New Roman"/>
          <w:spacing w:val="-10"/>
          <w:sz w:val="24"/>
          <w:szCs w:val="24"/>
        </w:rPr>
        <w:t>111 класс. Система личностного развития учащихся: Пособие для учителя. СПб.: КАРО, 2002.</w:t>
      </w:r>
    </w:p>
    <w:p w:rsidR="001E647D" w:rsidRPr="005A015A" w:rsidRDefault="001E647D" w:rsidP="001E647D">
      <w:pPr>
        <w:widowControl w:val="0"/>
        <w:numPr>
          <w:ilvl w:val="0"/>
          <w:numId w:val="32"/>
        </w:numPr>
        <w:shd w:val="clear" w:color="auto" w:fill="FFFFFF"/>
        <w:tabs>
          <w:tab w:val="left" w:pos="284"/>
          <w:tab w:val="left" w:pos="370"/>
        </w:tabs>
        <w:autoSpaceDE w:val="0"/>
        <w:autoSpaceDN w:val="0"/>
        <w:adjustRightInd w:val="0"/>
        <w:spacing w:after="0" w:line="274" w:lineRule="exact"/>
        <w:ind w:left="0" w:firstLine="0"/>
        <w:rPr>
          <w:rFonts w:ascii="Times New Roman" w:eastAsia="Times New Roman" w:hAnsi="Times New Roman" w:cs="Times New Roman"/>
          <w:spacing w:val="-1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pacing w:val="-10"/>
          <w:sz w:val="24"/>
          <w:szCs w:val="24"/>
        </w:rPr>
        <w:t>Рыбникова З.Д., Рыбников А.В. Неорганическая химия. 8-9 классы: Ключевые темы. Конспекты занятий. Контрольные и проверочные работы. - М.: Айрис-пресс, 2004.</w:t>
      </w:r>
    </w:p>
    <w:p w:rsidR="001E647D" w:rsidRPr="005A015A" w:rsidRDefault="001E647D" w:rsidP="001E647D">
      <w:pPr>
        <w:shd w:val="clear" w:color="auto" w:fill="FFFFFF"/>
        <w:tabs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1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pacing w:val="-10"/>
          <w:sz w:val="24"/>
          <w:szCs w:val="24"/>
        </w:rPr>
        <w:t>Дополнительная литература для учителя:</w:t>
      </w:r>
    </w:p>
    <w:p w:rsidR="001E647D" w:rsidRPr="005A015A" w:rsidRDefault="001E647D" w:rsidP="001E647D">
      <w:pPr>
        <w:numPr>
          <w:ilvl w:val="0"/>
          <w:numId w:val="33"/>
        </w:numPr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A015A">
        <w:rPr>
          <w:rFonts w:ascii="Times New Roman" w:eastAsia="Times New Roman" w:hAnsi="Times New Roman" w:cs="Times New Roman"/>
          <w:sz w:val="24"/>
          <w:szCs w:val="24"/>
        </w:rPr>
        <w:t>Радецкий</w:t>
      </w:r>
      <w:proofErr w:type="spellEnd"/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А.М., Горшкова В.П., Кругликова Л.Н. Дидактический материал по химии для  8-9 классов: пособие для учителя.  – М.: Просвещение, 2004. – 79 с.</w:t>
      </w:r>
    </w:p>
    <w:p w:rsidR="001E647D" w:rsidRPr="005A015A" w:rsidRDefault="001E647D" w:rsidP="001E647D">
      <w:pPr>
        <w:widowControl w:val="0"/>
        <w:numPr>
          <w:ilvl w:val="0"/>
          <w:numId w:val="33"/>
        </w:numPr>
        <w:shd w:val="clear" w:color="auto" w:fill="FFFFFF"/>
        <w:tabs>
          <w:tab w:val="left" w:pos="284"/>
          <w:tab w:val="left" w:pos="355"/>
        </w:tabs>
        <w:autoSpaceDE w:val="0"/>
        <w:autoSpaceDN w:val="0"/>
        <w:adjustRightInd w:val="0"/>
        <w:spacing w:after="0" w:line="274" w:lineRule="exact"/>
        <w:ind w:left="0" w:firstLine="0"/>
        <w:rPr>
          <w:rFonts w:ascii="Times New Roman" w:eastAsia="Times New Roman" w:hAnsi="Times New Roman" w:cs="Times New Roman"/>
          <w:spacing w:val="-1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pacing w:val="-10"/>
          <w:sz w:val="24"/>
          <w:szCs w:val="24"/>
        </w:rPr>
        <w:t>Егоров А.С. Все виды расчетных задач по химии для подготовки к ЕГЭ. - Ростов н/Д: Феникс,2003.</w:t>
      </w:r>
    </w:p>
    <w:p w:rsidR="001E647D" w:rsidRPr="005A015A" w:rsidRDefault="001E647D" w:rsidP="001E647D">
      <w:pPr>
        <w:widowControl w:val="0"/>
        <w:numPr>
          <w:ilvl w:val="0"/>
          <w:numId w:val="33"/>
        </w:numPr>
        <w:shd w:val="clear" w:color="auto" w:fill="FFFFFF"/>
        <w:tabs>
          <w:tab w:val="left" w:pos="284"/>
          <w:tab w:val="left" w:pos="355"/>
        </w:tabs>
        <w:autoSpaceDE w:val="0"/>
        <w:autoSpaceDN w:val="0"/>
        <w:adjustRightInd w:val="0"/>
        <w:spacing w:after="0" w:line="274" w:lineRule="exact"/>
        <w:ind w:left="0" w:firstLine="0"/>
        <w:rPr>
          <w:rFonts w:ascii="Times New Roman" w:eastAsia="Times New Roman" w:hAnsi="Times New Roman" w:cs="Times New Roman"/>
          <w:spacing w:val="-10"/>
          <w:sz w:val="24"/>
          <w:szCs w:val="24"/>
        </w:rPr>
      </w:pPr>
      <w:proofErr w:type="spellStart"/>
      <w:r w:rsidRPr="005A015A">
        <w:rPr>
          <w:rFonts w:ascii="Times New Roman" w:eastAsia="Times New Roman" w:hAnsi="Times New Roman" w:cs="Times New Roman"/>
          <w:spacing w:val="-10"/>
          <w:sz w:val="24"/>
          <w:szCs w:val="24"/>
        </w:rPr>
        <w:t>Городничева</w:t>
      </w:r>
      <w:proofErr w:type="spellEnd"/>
      <w:r w:rsidRPr="005A015A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И.Н. Контрольные и проверочные работы по химии. 8-11 класс. М.: Аквариум, 1997.</w:t>
      </w:r>
    </w:p>
    <w:p w:rsidR="001E647D" w:rsidRPr="005A015A" w:rsidRDefault="001E647D" w:rsidP="001E647D">
      <w:pPr>
        <w:widowControl w:val="0"/>
        <w:numPr>
          <w:ilvl w:val="0"/>
          <w:numId w:val="33"/>
        </w:numPr>
        <w:shd w:val="clear" w:color="auto" w:fill="FFFFFF"/>
        <w:tabs>
          <w:tab w:val="left" w:pos="284"/>
          <w:tab w:val="left" w:pos="355"/>
        </w:tabs>
        <w:autoSpaceDE w:val="0"/>
        <w:autoSpaceDN w:val="0"/>
        <w:adjustRightInd w:val="0"/>
        <w:spacing w:after="0" w:line="274" w:lineRule="exact"/>
        <w:ind w:left="0" w:right="5" w:firstLine="0"/>
        <w:rPr>
          <w:rFonts w:ascii="Times New Roman" w:eastAsia="Times New Roman" w:hAnsi="Times New Roman" w:cs="Times New Roman"/>
          <w:spacing w:val="-10"/>
          <w:sz w:val="24"/>
          <w:szCs w:val="24"/>
        </w:rPr>
      </w:pPr>
      <w:proofErr w:type="spellStart"/>
      <w:r w:rsidRPr="005A015A">
        <w:rPr>
          <w:rFonts w:ascii="Times New Roman" w:eastAsia="Times New Roman" w:hAnsi="Times New Roman" w:cs="Times New Roman"/>
          <w:spacing w:val="-10"/>
          <w:sz w:val="24"/>
          <w:szCs w:val="24"/>
        </w:rPr>
        <w:t>Новошинский</w:t>
      </w:r>
      <w:proofErr w:type="spellEnd"/>
      <w:r w:rsidRPr="005A015A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И.И. Типы химических задач и способы их решения. 8-11 </w:t>
      </w:r>
      <w:proofErr w:type="spellStart"/>
      <w:r w:rsidRPr="005A015A">
        <w:rPr>
          <w:rFonts w:ascii="Times New Roman" w:eastAsia="Times New Roman" w:hAnsi="Times New Roman" w:cs="Times New Roman"/>
          <w:spacing w:val="-10"/>
          <w:sz w:val="24"/>
          <w:szCs w:val="24"/>
        </w:rPr>
        <w:t>кл</w:t>
      </w:r>
      <w:proofErr w:type="spellEnd"/>
      <w:r w:rsidRPr="005A015A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.: Учеб. пособие для </w:t>
      </w:r>
      <w:proofErr w:type="spellStart"/>
      <w:r w:rsidRPr="005A015A">
        <w:rPr>
          <w:rFonts w:ascii="Times New Roman" w:eastAsia="Times New Roman" w:hAnsi="Times New Roman" w:cs="Times New Roman"/>
          <w:spacing w:val="-10"/>
          <w:sz w:val="24"/>
          <w:szCs w:val="24"/>
        </w:rPr>
        <w:t>общеобразоват</w:t>
      </w:r>
      <w:proofErr w:type="spellEnd"/>
      <w:r w:rsidRPr="005A015A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. учреждений / И.И. </w:t>
      </w:r>
      <w:proofErr w:type="spellStart"/>
      <w:r w:rsidRPr="005A015A">
        <w:rPr>
          <w:rFonts w:ascii="Times New Roman" w:eastAsia="Times New Roman" w:hAnsi="Times New Roman" w:cs="Times New Roman"/>
          <w:spacing w:val="-10"/>
          <w:sz w:val="24"/>
          <w:szCs w:val="24"/>
        </w:rPr>
        <w:t>Новошинский</w:t>
      </w:r>
      <w:proofErr w:type="spellEnd"/>
      <w:r w:rsidRPr="005A015A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., Н.С. </w:t>
      </w:r>
      <w:proofErr w:type="spellStart"/>
      <w:r w:rsidRPr="005A015A">
        <w:rPr>
          <w:rFonts w:ascii="Times New Roman" w:eastAsia="Times New Roman" w:hAnsi="Times New Roman" w:cs="Times New Roman"/>
          <w:spacing w:val="-10"/>
          <w:sz w:val="24"/>
          <w:szCs w:val="24"/>
        </w:rPr>
        <w:t>Новошинская</w:t>
      </w:r>
      <w:proofErr w:type="spellEnd"/>
      <w:r w:rsidRPr="005A015A">
        <w:rPr>
          <w:rFonts w:ascii="Times New Roman" w:eastAsia="Times New Roman" w:hAnsi="Times New Roman" w:cs="Times New Roman"/>
          <w:spacing w:val="-10"/>
          <w:sz w:val="24"/>
          <w:szCs w:val="24"/>
        </w:rPr>
        <w:t>. М: ООО «Издательство Оникс»: «Издательство «Мир И Образование», 2006.</w:t>
      </w:r>
    </w:p>
    <w:p w:rsidR="001E647D" w:rsidRPr="005A015A" w:rsidRDefault="001E647D" w:rsidP="001E647D">
      <w:pPr>
        <w:widowControl w:val="0"/>
        <w:numPr>
          <w:ilvl w:val="0"/>
          <w:numId w:val="33"/>
        </w:numPr>
        <w:shd w:val="clear" w:color="auto" w:fill="FFFFFF"/>
        <w:tabs>
          <w:tab w:val="left" w:pos="284"/>
          <w:tab w:val="left" w:pos="355"/>
        </w:tabs>
        <w:autoSpaceDE w:val="0"/>
        <w:autoSpaceDN w:val="0"/>
        <w:adjustRightInd w:val="0"/>
        <w:spacing w:after="0" w:line="274" w:lineRule="exact"/>
        <w:ind w:left="0" w:right="10" w:firstLine="0"/>
        <w:rPr>
          <w:rFonts w:ascii="Times New Roman" w:eastAsia="Times New Roman" w:hAnsi="Times New Roman" w:cs="Times New Roman"/>
          <w:spacing w:val="-1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Лидин Р.А. Тесты по химии для обучения и текущего контроля знаний: 8-9 </w:t>
      </w:r>
      <w:proofErr w:type="spellStart"/>
      <w:r w:rsidRPr="005A015A">
        <w:rPr>
          <w:rFonts w:ascii="Times New Roman" w:eastAsia="Times New Roman" w:hAnsi="Times New Roman" w:cs="Times New Roman"/>
          <w:spacing w:val="-10"/>
          <w:sz w:val="24"/>
          <w:szCs w:val="24"/>
        </w:rPr>
        <w:t>кл</w:t>
      </w:r>
      <w:proofErr w:type="spellEnd"/>
      <w:r w:rsidRPr="005A015A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.: Кн. Для учителя / Р.А. Лидин, Н.Н. </w:t>
      </w:r>
      <w:proofErr w:type="spellStart"/>
      <w:r w:rsidRPr="005A015A">
        <w:rPr>
          <w:rFonts w:ascii="Times New Roman" w:eastAsia="Times New Roman" w:hAnsi="Times New Roman" w:cs="Times New Roman"/>
          <w:spacing w:val="-10"/>
          <w:sz w:val="24"/>
          <w:szCs w:val="24"/>
        </w:rPr>
        <w:t>Потопова</w:t>
      </w:r>
      <w:proofErr w:type="spellEnd"/>
      <w:r w:rsidRPr="005A015A">
        <w:rPr>
          <w:rFonts w:ascii="Times New Roman" w:eastAsia="Times New Roman" w:hAnsi="Times New Roman" w:cs="Times New Roman"/>
          <w:spacing w:val="-10"/>
          <w:sz w:val="24"/>
          <w:szCs w:val="24"/>
        </w:rPr>
        <w:t>; Под ред. Р.А. Лидина. - М.6 Просвещение, 2002.</w:t>
      </w:r>
    </w:p>
    <w:p w:rsidR="001E647D" w:rsidRPr="005A015A" w:rsidRDefault="001E647D" w:rsidP="001E647D">
      <w:pPr>
        <w:widowControl w:val="0"/>
        <w:numPr>
          <w:ilvl w:val="0"/>
          <w:numId w:val="33"/>
        </w:numPr>
        <w:shd w:val="clear" w:color="auto" w:fill="FFFFFF"/>
        <w:tabs>
          <w:tab w:val="left" w:pos="284"/>
          <w:tab w:val="left" w:pos="355"/>
        </w:tabs>
        <w:autoSpaceDE w:val="0"/>
        <w:autoSpaceDN w:val="0"/>
        <w:adjustRightInd w:val="0"/>
        <w:spacing w:after="0" w:line="274" w:lineRule="exact"/>
        <w:ind w:left="0" w:firstLine="0"/>
        <w:rPr>
          <w:rFonts w:ascii="Times New Roman" w:eastAsia="Times New Roman" w:hAnsi="Times New Roman" w:cs="Times New Roman"/>
          <w:spacing w:val="-1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Корощенко А.С, Каверина А.А., Иванова Р.Г. Химия: Задания с выбором ответа: 8-9 </w:t>
      </w:r>
      <w:proofErr w:type="spellStart"/>
      <w:r w:rsidRPr="005A015A">
        <w:rPr>
          <w:rFonts w:ascii="Times New Roman" w:eastAsia="Times New Roman" w:hAnsi="Times New Roman" w:cs="Times New Roman"/>
          <w:spacing w:val="-10"/>
          <w:sz w:val="24"/>
          <w:szCs w:val="24"/>
        </w:rPr>
        <w:t>кл</w:t>
      </w:r>
      <w:proofErr w:type="spellEnd"/>
      <w:r w:rsidRPr="005A015A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. М.: </w:t>
      </w:r>
      <w:proofErr w:type="spellStart"/>
      <w:r w:rsidRPr="005A015A">
        <w:rPr>
          <w:rFonts w:ascii="Times New Roman" w:eastAsia="Times New Roman" w:hAnsi="Times New Roman" w:cs="Times New Roman"/>
          <w:spacing w:val="-10"/>
          <w:sz w:val="24"/>
          <w:szCs w:val="24"/>
        </w:rPr>
        <w:t>Гуманит</w:t>
      </w:r>
      <w:proofErr w:type="spellEnd"/>
      <w:r w:rsidRPr="005A015A">
        <w:rPr>
          <w:rFonts w:ascii="Times New Roman" w:eastAsia="Times New Roman" w:hAnsi="Times New Roman" w:cs="Times New Roman"/>
          <w:spacing w:val="-10"/>
          <w:sz w:val="24"/>
          <w:szCs w:val="24"/>
        </w:rPr>
        <w:t>. Изд. Центр ВЛАДОС, 2003.</w:t>
      </w:r>
    </w:p>
    <w:p w:rsidR="001E647D" w:rsidRPr="005A015A" w:rsidRDefault="001E647D" w:rsidP="001E647D">
      <w:pPr>
        <w:widowControl w:val="0"/>
        <w:numPr>
          <w:ilvl w:val="0"/>
          <w:numId w:val="33"/>
        </w:numPr>
        <w:shd w:val="clear" w:color="auto" w:fill="FFFFFF"/>
        <w:tabs>
          <w:tab w:val="left" w:pos="284"/>
          <w:tab w:val="left" w:pos="355"/>
        </w:tabs>
        <w:autoSpaceDE w:val="0"/>
        <w:autoSpaceDN w:val="0"/>
        <w:adjustRightInd w:val="0"/>
        <w:spacing w:after="0" w:line="274" w:lineRule="exact"/>
        <w:ind w:left="0" w:firstLine="0"/>
        <w:rPr>
          <w:rFonts w:ascii="Times New Roman" w:eastAsia="Times New Roman" w:hAnsi="Times New Roman" w:cs="Times New Roman"/>
          <w:spacing w:val="-1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pacing w:val="-10"/>
          <w:sz w:val="24"/>
          <w:szCs w:val="24"/>
        </w:rPr>
        <w:t>Глинка Л.Н. Общая химия. Изд. 19-е, пер. Л., «Химия», 1977.</w:t>
      </w:r>
    </w:p>
    <w:p w:rsidR="001E647D" w:rsidRPr="005A015A" w:rsidRDefault="001E647D" w:rsidP="001E647D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</w:p>
    <w:p w:rsidR="00CA65B8" w:rsidRDefault="00CA65B8" w:rsidP="00CA65B8">
      <w:pPr>
        <w:tabs>
          <w:tab w:val="left" w:pos="4040"/>
        </w:tabs>
        <w:spacing w:after="0" w:line="240" w:lineRule="auto"/>
        <w:jc w:val="both"/>
      </w:pPr>
    </w:p>
    <w:p w:rsidR="00CA65B8" w:rsidRDefault="00CA65B8" w:rsidP="00CA65B8">
      <w:pPr>
        <w:tabs>
          <w:tab w:val="left" w:pos="4040"/>
        </w:tabs>
        <w:spacing w:after="0" w:line="240" w:lineRule="auto"/>
        <w:jc w:val="both"/>
      </w:pPr>
    </w:p>
    <w:p w:rsidR="00CA65B8" w:rsidRDefault="00CA65B8" w:rsidP="00CA65B8">
      <w:pPr>
        <w:tabs>
          <w:tab w:val="left" w:pos="4040"/>
        </w:tabs>
        <w:spacing w:after="0" w:line="240" w:lineRule="auto"/>
        <w:jc w:val="both"/>
      </w:pPr>
    </w:p>
    <w:p w:rsidR="00CA65B8" w:rsidRDefault="00CA65B8" w:rsidP="00CA65B8">
      <w:pPr>
        <w:tabs>
          <w:tab w:val="left" w:pos="4040"/>
        </w:tabs>
        <w:spacing w:after="0" w:line="240" w:lineRule="auto"/>
        <w:jc w:val="both"/>
      </w:pPr>
    </w:p>
    <w:p w:rsidR="00CA65B8" w:rsidRDefault="00CA65B8" w:rsidP="00CA65B8">
      <w:pPr>
        <w:tabs>
          <w:tab w:val="left" w:pos="4040"/>
        </w:tabs>
        <w:spacing w:after="0" w:line="240" w:lineRule="auto"/>
        <w:jc w:val="both"/>
      </w:pPr>
    </w:p>
    <w:p w:rsidR="00A66C83" w:rsidRDefault="00A66C83" w:rsidP="00CA65B8">
      <w:pPr>
        <w:tabs>
          <w:tab w:val="left" w:pos="40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66C83" w:rsidRDefault="00A66C83" w:rsidP="00CA65B8">
      <w:pPr>
        <w:tabs>
          <w:tab w:val="left" w:pos="40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66C83" w:rsidRDefault="00A66C83" w:rsidP="00CA65B8">
      <w:pPr>
        <w:tabs>
          <w:tab w:val="left" w:pos="40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66C83" w:rsidRDefault="00A66C83" w:rsidP="00CA65B8">
      <w:pPr>
        <w:tabs>
          <w:tab w:val="left" w:pos="40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66C83" w:rsidRDefault="00A66C83" w:rsidP="00CA65B8">
      <w:pPr>
        <w:tabs>
          <w:tab w:val="left" w:pos="40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66C83" w:rsidRDefault="00A66C83" w:rsidP="00CA65B8">
      <w:pPr>
        <w:tabs>
          <w:tab w:val="left" w:pos="40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66C83" w:rsidRDefault="00A66C83" w:rsidP="00CA65B8">
      <w:pPr>
        <w:tabs>
          <w:tab w:val="left" w:pos="40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66C83" w:rsidRDefault="00A66C83" w:rsidP="00CA65B8">
      <w:pPr>
        <w:tabs>
          <w:tab w:val="left" w:pos="40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66C83" w:rsidRDefault="00A66C83" w:rsidP="00CA65B8">
      <w:pPr>
        <w:tabs>
          <w:tab w:val="left" w:pos="40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66C83" w:rsidRDefault="00A66C83" w:rsidP="00CA65B8">
      <w:pPr>
        <w:tabs>
          <w:tab w:val="left" w:pos="40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66C83" w:rsidRDefault="00A66C83" w:rsidP="00CA65B8">
      <w:pPr>
        <w:tabs>
          <w:tab w:val="left" w:pos="40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66C83" w:rsidRDefault="00A66C83" w:rsidP="00CA65B8">
      <w:pPr>
        <w:tabs>
          <w:tab w:val="left" w:pos="40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66C83" w:rsidRDefault="00A66C83" w:rsidP="00CA65B8">
      <w:pPr>
        <w:tabs>
          <w:tab w:val="left" w:pos="40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A015A" w:rsidRPr="005A015A" w:rsidRDefault="005A015A" w:rsidP="00CA65B8">
      <w:pPr>
        <w:tabs>
          <w:tab w:val="left" w:pos="40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lastRenderedPageBreak/>
        <w:t>Приложение</w:t>
      </w:r>
    </w:p>
    <w:p w:rsidR="005A015A" w:rsidRPr="005A015A" w:rsidRDefault="005A015A" w:rsidP="005A015A">
      <w:pPr>
        <w:shd w:val="clear" w:color="auto" w:fill="FFFFFF"/>
        <w:spacing w:after="0" w:line="360" w:lineRule="auto"/>
        <w:ind w:right="1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A015A" w:rsidRPr="005A015A" w:rsidRDefault="005A015A" w:rsidP="005A015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i/>
          <w:sz w:val="24"/>
          <w:szCs w:val="24"/>
        </w:rPr>
        <w:t>Контрольная работа 1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по теме «Электролитическая диссоциация»</w:t>
      </w:r>
    </w:p>
    <w:p w:rsidR="005A015A" w:rsidRPr="005A015A" w:rsidRDefault="005A015A" w:rsidP="005A015A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</w:pPr>
      <w:r w:rsidRPr="005A015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Уровень А</w:t>
      </w:r>
    </w:p>
    <w:p w:rsidR="005A015A" w:rsidRPr="005A015A" w:rsidRDefault="005A015A" w:rsidP="005A015A">
      <w:pPr>
        <w:keepNext/>
        <w:numPr>
          <w:ilvl w:val="0"/>
          <w:numId w:val="34"/>
        </w:numPr>
        <w:spacing w:after="0" w:line="240" w:lineRule="auto"/>
        <w:jc w:val="center"/>
        <w:outlineLvl w:val="2"/>
        <w:rPr>
          <w:rFonts w:ascii="Times New Roman" w:eastAsiaTheme="majorEastAsia" w:hAnsi="Times New Roman" w:cs="Times New Roman"/>
          <w:b/>
          <w:bCs/>
          <w:color w:val="4F81BD" w:themeColor="accent1"/>
          <w:sz w:val="24"/>
          <w:szCs w:val="24"/>
        </w:rPr>
      </w:pPr>
      <w:r w:rsidRPr="005A015A">
        <w:rPr>
          <w:rFonts w:ascii="Times New Roman" w:eastAsiaTheme="majorEastAsia" w:hAnsi="Times New Roman" w:cs="Times New Roman"/>
          <w:b/>
          <w:bCs/>
          <w:color w:val="4F81BD" w:themeColor="accent1"/>
          <w:sz w:val="24"/>
          <w:szCs w:val="24"/>
        </w:rPr>
        <w:t>В А Р И А Н Т</w:t>
      </w:r>
    </w:p>
    <w:p w:rsidR="005A015A" w:rsidRPr="005A015A" w:rsidRDefault="005A015A" w:rsidP="005A015A">
      <w:pPr>
        <w:numPr>
          <w:ilvl w:val="0"/>
          <w:numId w:val="3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>С какими из перечисленных веществ: а) оксид углерода (4); б) азотная кислота; в) гидроксид меди (2); г) оксид железа (3); д) сульфат алюминия; е) раствор лакмуса; ж) раствор фенолфталеина – может взаимодействовать гидроксид натрия? Составьте уравнения только происходящих реакций. Запишите уравнения ионного обмена в полной и сокращенной форме.</w:t>
      </w:r>
    </w:p>
    <w:p w:rsidR="005A015A" w:rsidRPr="005A015A" w:rsidRDefault="005A015A" w:rsidP="005A015A">
      <w:pPr>
        <w:numPr>
          <w:ilvl w:val="0"/>
          <w:numId w:val="3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>Объясните, какую окраску приобретет индикатор в растворах солей: а) карбоната калия; б) хлорида меди (2). Ответ обоснуйте, составив уравнения гидролиза.</w:t>
      </w:r>
    </w:p>
    <w:p w:rsidR="005A015A" w:rsidRPr="005A015A" w:rsidRDefault="005A015A" w:rsidP="005A015A">
      <w:pPr>
        <w:numPr>
          <w:ilvl w:val="0"/>
          <w:numId w:val="3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Какая масса нитрата цинка образуется при взаимодействии  16,2г оксида цинка с раствором, содержащим 30г азотной кислоты? </w:t>
      </w:r>
    </w:p>
    <w:p w:rsidR="005A015A" w:rsidRPr="005A015A" w:rsidRDefault="005A015A" w:rsidP="005A015A">
      <w:pPr>
        <w:numPr>
          <w:ilvl w:val="0"/>
          <w:numId w:val="36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Расставьте в </w:t>
      </w:r>
      <w:proofErr w:type="spellStart"/>
      <w:r w:rsidRPr="005A015A">
        <w:rPr>
          <w:rFonts w:ascii="Times New Roman" w:eastAsia="Times New Roman" w:hAnsi="Times New Roman" w:cs="Times New Roman"/>
          <w:sz w:val="24"/>
          <w:szCs w:val="24"/>
        </w:rPr>
        <w:t>окислительно</w:t>
      </w:r>
      <w:proofErr w:type="spellEnd"/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- восстановительных реакциях коэффициенты методом электронного баланса:                                                                                                                  а)   </w:t>
      </w:r>
      <w:proofErr w:type="spellStart"/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CuO</w:t>
      </w:r>
      <w:proofErr w:type="spellEnd"/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 +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H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2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 =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Cu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 +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H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2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O</w:t>
      </w:r>
    </w:p>
    <w:p w:rsidR="005A015A" w:rsidRPr="005A015A" w:rsidRDefault="005A015A" w:rsidP="005A015A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б)   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Al + I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en-US"/>
        </w:rPr>
        <w:t>2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= AlI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en-US"/>
        </w:rPr>
        <w:t>3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A015A" w:rsidRPr="005A015A" w:rsidRDefault="005A015A" w:rsidP="005A015A">
      <w:pPr>
        <w:keepNext/>
        <w:numPr>
          <w:ilvl w:val="0"/>
          <w:numId w:val="34"/>
        </w:num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 А Р И А Н Т </w:t>
      </w:r>
    </w:p>
    <w:p w:rsidR="005A015A" w:rsidRPr="005A015A" w:rsidRDefault="005A015A" w:rsidP="005A015A">
      <w:pPr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>С какими из перечисленных веществ: а) цинк; б) соляная кислота; в) гидроксид кальция; г) серебро; д) хлорид бария; е) раствор индикатора; ж) оксид натрия – может взаимодействовать разбавленная серная кислота? составьте уравнения только происходящих реакций. Уравнения реакций ионного обмена запишите в полной и сокращенной форме.</w:t>
      </w:r>
    </w:p>
    <w:p w:rsidR="005A015A" w:rsidRPr="005A015A" w:rsidRDefault="005A015A" w:rsidP="005A015A">
      <w:pPr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Рассчитайте массу продукта реакции /соли/, которая образуется при взаимодействии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>5,6г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гидроксида калия с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6,5г 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>азотной кислоты.</w:t>
      </w:r>
    </w:p>
    <w:p w:rsidR="005A015A" w:rsidRPr="005A015A" w:rsidRDefault="005A015A" w:rsidP="005A015A">
      <w:pPr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>Составьте уравнения гидролиза следующих солей: а) хлорида алюминия; б) сульфида калия. Укажите, какую окраску приобретет лакмус.</w:t>
      </w:r>
    </w:p>
    <w:p w:rsidR="005A015A" w:rsidRPr="005A015A" w:rsidRDefault="005A015A" w:rsidP="005A015A">
      <w:pPr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Напишите уравнения химических реакций соответственно схеме:                                               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P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 →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P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2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O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 xml:space="preserve">5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>→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Ca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3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>(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PO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4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)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2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↓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H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3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PO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4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Составьте уравнения химических реакций, указав механизм протекания реакции.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A015A" w:rsidRPr="005A015A" w:rsidRDefault="005A015A" w:rsidP="005A015A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Уровень В</w:t>
      </w:r>
    </w:p>
    <w:p w:rsidR="005A015A" w:rsidRPr="005A015A" w:rsidRDefault="005A015A" w:rsidP="005A015A">
      <w:pPr>
        <w:keepNext/>
        <w:numPr>
          <w:ilvl w:val="0"/>
          <w:numId w:val="34"/>
        </w:numPr>
        <w:spacing w:after="0" w:line="240" w:lineRule="auto"/>
        <w:jc w:val="center"/>
        <w:outlineLvl w:val="2"/>
        <w:rPr>
          <w:rFonts w:ascii="Times New Roman" w:eastAsiaTheme="majorEastAsia" w:hAnsi="Times New Roman" w:cs="Times New Roman"/>
          <w:b/>
          <w:bCs/>
          <w:color w:val="4F81BD" w:themeColor="accent1"/>
          <w:sz w:val="24"/>
          <w:szCs w:val="24"/>
        </w:rPr>
      </w:pPr>
      <w:r w:rsidRPr="005A015A">
        <w:rPr>
          <w:rFonts w:ascii="Times New Roman" w:eastAsiaTheme="majorEastAsia" w:hAnsi="Times New Roman" w:cs="Times New Roman"/>
          <w:b/>
          <w:bCs/>
          <w:color w:val="4F81BD" w:themeColor="accent1"/>
          <w:sz w:val="24"/>
          <w:szCs w:val="24"/>
        </w:rPr>
        <w:t>В А Р И А Н Т</w:t>
      </w:r>
    </w:p>
    <w:p w:rsidR="005A015A" w:rsidRPr="005A015A" w:rsidRDefault="005A015A" w:rsidP="005A015A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Рассчитайте массу сульфата бария, образующегося при взаимодействии 200г 7% - </w:t>
      </w:r>
      <w:proofErr w:type="spellStart"/>
      <w:r w:rsidRPr="005A015A">
        <w:rPr>
          <w:rFonts w:ascii="Times New Roman" w:eastAsia="Times New Roman" w:hAnsi="Times New Roman" w:cs="Times New Roman"/>
          <w:sz w:val="24"/>
          <w:szCs w:val="24"/>
        </w:rPr>
        <w:t>ного</w:t>
      </w:r>
      <w:proofErr w:type="spellEnd"/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раствора серной кислоты с раствором хлорида бария, содержащим 2 моль этой кислоты.</w:t>
      </w:r>
    </w:p>
    <w:p w:rsidR="005A015A" w:rsidRPr="005A015A" w:rsidRDefault="005A015A" w:rsidP="005A015A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Составьте по два различных уравнения в молекулярной форме, которые соответствовали бы следующим уравнениям в сокращенной ионной форме:   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+      -                                                                                                                                                                               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lastRenderedPageBreak/>
        <w:t>а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H + OH = H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en-US"/>
        </w:rPr>
        <w:t>2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O 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               +         -</w:t>
      </w:r>
    </w:p>
    <w:p w:rsidR="005A015A" w:rsidRPr="005A015A" w:rsidRDefault="005A015A" w:rsidP="005A015A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)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NH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en-US"/>
        </w:rPr>
        <w:t>4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+ OH = NH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en-US"/>
        </w:rPr>
        <w:t>3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 + H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en-US"/>
        </w:rPr>
        <w:t>2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O</w:t>
      </w:r>
    </w:p>
    <w:p w:rsidR="005A015A" w:rsidRPr="005A015A" w:rsidRDefault="005A015A" w:rsidP="005A015A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>Напишите молекулярные и ионные уравнения реакций, протекающих при сливании растворов: а) хлорида натрия и нитрата серебра; б) азотной кислоты и гидроксида кальция; в) соляной кислоты и карбоната калия.</w:t>
      </w:r>
    </w:p>
    <w:p w:rsidR="005A015A" w:rsidRPr="005A015A" w:rsidRDefault="005A015A" w:rsidP="005A015A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Методом электронного баланса подберите коэффициенты в схемах предложенных ниже: а)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Cu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 +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H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2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SO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4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 = </w:t>
      </w:r>
      <w:proofErr w:type="spellStart"/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CuSO</w:t>
      </w:r>
      <w:proofErr w:type="spellEnd"/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 xml:space="preserve">4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+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SO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2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 +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H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2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O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б)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Fe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 +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HNO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3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 =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Fe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>(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NO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3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>)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3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 +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NO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2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 +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H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2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O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A015A" w:rsidRPr="005A015A" w:rsidRDefault="005A015A" w:rsidP="005A01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A015A" w:rsidRPr="005A015A" w:rsidRDefault="005A015A" w:rsidP="005A015A">
      <w:pPr>
        <w:numPr>
          <w:ilvl w:val="0"/>
          <w:numId w:val="4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>В А Р И А Н Т</w:t>
      </w:r>
    </w:p>
    <w:p w:rsidR="005A015A" w:rsidRPr="005A015A" w:rsidRDefault="005A015A" w:rsidP="005A015A">
      <w:pPr>
        <w:numPr>
          <w:ilvl w:val="0"/>
          <w:numId w:val="3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Вычислите, какое количество вещества соли может быть получено, если 6,5г цинка “растворить” в 200г 49% - </w:t>
      </w:r>
      <w:proofErr w:type="spellStart"/>
      <w:r w:rsidRPr="005A015A">
        <w:rPr>
          <w:rFonts w:ascii="Times New Roman" w:eastAsia="Times New Roman" w:hAnsi="Times New Roman" w:cs="Times New Roman"/>
          <w:sz w:val="24"/>
          <w:szCs w:val="24"/>
        </w:rPr>
        <w:t>ного</w:t>
      </w:r>
      <w:proofErr w:type="spellEnd"/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раствора серной кислоты. Останется ли какое- либо вещество в избытке?</w:t>
      </w:r>
    </w:p>
    <w:p w:rsidR="005A015A" w:rsidRPr="005A015A" w:rsidRDefault="005A015A" w:rsidP="005A015A">
      <w:pPr>
        <w:numPr>
          <w:ilvl w:val="0"/>
          <w:numId w:val="3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Составьте по два различных уравнения в молекулярной форме, которые соответствовали следующим уравнениям в сокращенной ионной форме:                                                     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2+     2-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 </w:t>
      </w:r>
      <w:proofErr w:type="spellStart"/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Pb</w:t>
      </w:r>
      <w:proofErr w:type="spellEnd"/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+ SO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en-US"/>
        </w:rPr>
        <w:t>4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= PbSO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en-US"/>
        </w:rPr>
        <w:t>4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             +      -                                                                                                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Ag + </w:t>
      </w:r>
      <w:proofErr w:type="spellStart"/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Cl</w:t>
      </w:r>
      <w:proofErr w:type="spellEnd"/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= </w:t>
      </w:r>
      <w:proofErr w:type="spellStart"/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AgCl</w:t>
      </w:r>
      <w:proofErr w:type="spellEnd"/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5A015A" w:rsidRPr="005A015A" w:rsidRDefault="005A015A" w:rsidP="005A015A">
      <w:pPr>
        <w:numPr>
          <w:ilvl w:val="0"/>
          <w:numId w:val="3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>Напишите молекулярные и ионные уравнения реакций, протекающих при сливании растворов: а) гидроксида калия и нитрата меди (2); б) соляной кислоты и гидроксида бария; в) сульфата натрия и нитрата бария.</w:t>
      </w:r>
    </w:p>
    <w:p w:rsidR="005A015A" w:rsidRPr="005A015A" w:rsidRDefault="005A015A" w:rsidP="005A015A">
      <w:pPr>
        <w:numPr>
          <w:ilvl w:val="0"/>
          <w:numId w:val="3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Методом электронного баланса расставьте коэффициенты в следующих уравнениях реакций:                                                                                                                                              а)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Mg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 +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HNO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3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 =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Mg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>(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NO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3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>)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2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 +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NH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4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NO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3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 +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H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2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O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б)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K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 +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H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2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SO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4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 =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K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2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SO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4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 +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 +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H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2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O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A015A" w:rsidRPr="005A015A" w:rsidRDefault="005A015A" w:rsidP="005A015A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Уровень С</w:t>
      </w:r>
    </w:p>
    <w:p w:rsidR="005A015A" w:rsidRPr="005A015A" w:rsidRDefault="005A015A" w:rsidP="005A015A">
      <w:pPr>
        <w:keepNext/>
        <w:numPr>
          <w:ilvl w:val="0"/>
          <w:numId w:val="41"/>
        </w:numPr>
        <w:spacing w:after="0" w:line="240" w:lineRule="auto"/>
        <w:jc w:val="center"/>
        <w:outlineLvl w:val="2"/>
        <w:rPr>
          <w:rFonts w:ascii="Times New Roman" w:eastAsiaTheme="majorEastAsia" w:hAnsi="Times New Roman" w:cs="Times New Roman"/>
          <w:b/>
          <w:bCs/>
          <w:color w:val="4F81BD" w:themeColor="accent1"/>
          <w:sz w:val="24"/>
          <w:szCs w:val="24"/>
        </w:rPr>
      </w:pPr>
      <w:r w:rsidRPr="005A015A">
        <w:rPr>
          <w:rFonts w:ascii="Times New Roman" w:eastAsiaTheme="majorEastAsia" w:hAnsi="Times New Roman" w:cs="Times New Roman"/>
          <w:b/>
          <w:bCs/>
          <w:color w:val="4F81BD" w:themeColor="accent1"/>
          <w:sz w:val="24"/>
          <w:szCs w:val="24"/>
        </w:rPr>
        <w:t>В А Р И А Н Т</w:t>
      </w:r>
    </w:p>
    <w:p w:rsidR="005A015A" w:rsidRPr="005A015A" w:rsidRDefault="005A015A" w:rsidP="005A015A">
      <w:pPr>
        <w:numPr>
          <w:ilvl w:val="0"/>
          <w:numId w:val="3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>При нагревании смеси оксида кальция массой 19,6г с коксом массой 20г получили карбид кальция (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>СаС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2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>) массой 16г. определите выход карбида кальция, если массовая доля углерода в коксе составляет 90%.</w:t>
      </w:r>
    </w:p>
    <w:p w:rsidR="005A015A" w:rsidRPr="005A015A" w:rsidRDefault="005A015A" w:rsidP="005A015A">
      <w:pPr>
        <w:numPr>
          <w:ilvl w:val="0"/>
          <w:numId w:val="3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>Напишите уравнение реакции, которая протекать при смешении водных растворов сульфата железа (3) и карбоната натрия, учитывая, что одним из продуктов реакции является гидроксид железа (3).</w:t>
      </w:r>
    </w:p>
    <w:p w:rsidR="005A015A" w:rsidRPr="005A015A" w:rsidRDefault="005A015A" w:rsidP="005A015A">
      <w:pPr>
        <w:numPr>
          <w:ilvl w:val="0"/>
          <w:numId w:val="3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Составьте уравнения </w:t>
      </w:r>
      <w:proofErr w:type="spellStart"/>
      <w:r w:rsidRPr="005A015A">
        <w:rPr>
          <w:rFonts w:ascii="Times New Roman" w:eastAsia="Times New Roman" w:hAnsi="Times New Roman" w:cs="Times New Roman"/>
          <w:sz w:val="24"/>
          <w:szCs w:val="24"/>
        </w:rPr>
        <w:t>окислительно</w:t>
      </w:r>
      <w:proofErr w:type="spellEnd"/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- восстановительных реакций:                                            а) </w:t>
      </w:r>
      <w:proofErr w:type="spellStart"/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NaNO</w:t>
      </w:r>
      <w:proofErr w:type="spellEnd"/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2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 + </w:t>
      </w:r>
      <w:proofErr w:type="spellStart"/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KMnO</w:t>
      </w:r>
      <w:proofErr w:type="spellEnd"/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4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 +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H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2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SO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4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 =  …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б) </w:t>
      </w:r>
      <w:proofErr w:type="spellStart"/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NaNO</w:t>
      </w:r>
      <w:proofErr w:type="spellEnd"/>
      <w:r w:rsidRPr="0039125C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2</w:t>
      </w:r>
      <w:r w:rsidRPr="0039125C">
        <w:rPr>
          <w:rFonts w:ascii="Times New Roman" w:eastAsia="Times New Roman" w:hAnsi="Times New Roman" w:cs="Times New Roman"/>
          <w:b/>
          <w:sz w:val="24"/>
          <w:szCs w:val="24"/>
        </w:rPr>
        <w:t xml:space="preserve"> + </w:t>
      </w:r>
      <w:proofErr w:type="spellStart"/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KMnO</w:t>
      </w:r>
      <w:proofErr w:type="spellEnd"/>
      <w:r w:rsidRPr="0039125C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4</w:t>
      </w:r>
      <w:r w:rsidRPr="0039125C">
        <w:rPr>
          <w:rFonts w:ascii="Times New Roman" w:eastAsia="Times New Roman" w:hAnsi="Times New Roman" w:cs="Times New Roman"/>
          <w:b/>
          <w:sz w:val="24"/>
          <w:szCs w:val="24"/>
        </w:rPr>
        <w:t xml:space="preserve"> +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KOH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 =…</w:t>
      </w:r>
    </w:p>
    <w:p w:rsidR="005A015A" w:rsidRPr="005A015A" w:rsidRDefault="005A015A" w:rsidP="005A015A">
      <w:pPr>
        <w:numPr>
          <w:ilvl w:val="0"/>
          <w:numId w:val="3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Напишите уравнения реакций, при помощи которых можно осуществить следующие превращения:   </w:t>
      </w:r>
      <w:proofErr w:type="spellStart"/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FeCl</w:t>
      </w:r>
      <w:proofErr w:type="spellEnd"/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2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 →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Fe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>(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OH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>)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2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 → </w:t>
      </w:r>
      <w:proofErr w:type="spellStart"/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FeSO</w:t>
      </w:r>
      <w:proofErr w:type="spellEnd"/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4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 →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Fe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 → </w:t>
      </w:r>
      <w:proofErr w:type="spellStart"/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FeCl</w:t>
      </w:r>
      <w:proofErr w:type="spellEnd"/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2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A015A" w:rsidRPr="005A015A" w:rsidRDefault="005A015A" w:rsidP="005A015A">
      <w:pPr>
        <w:keepNext/>
        <w:numPr>
          <w:ilvl w:val="0"/>
          <w:numId w:val="41"/>
        </w:numPr>
        <w:spacing w:after="0" w:line="240" w:lineRule="auto"/>
        <w:jc w:val="center"/>
        <w:outlineLvl w:val="2"/>
        <w:rPr>
          <w:rFonts w:ascii="Times New Roman" w:eastAsiaTheme="majorEastAsia" w:hAnsi="Times New Roman" w:cs="Times New Roman"/>
          <w:b/>
          <w:bCs/>
          <w:color w:val="4F81BD" w:themeColor="accent1"/>
          <w:sz w:val="24"/>
          <w:szCs w:val="24"/>
        </w:rPr>
      </w:pPr>
      <w:r w:rsidRPr="005A015A">
        <w:rPr>
          <w:rFonts w:ascii="Times New Roman" w:eastAsiaTheme="majorEastAsia" w:hAnsi="Times New Roman" w:cs="Times New Roman"/>
          <w:b/>
          <w:bCs/>
          <w:color w:val="4F81BD" w:themeColor="accent1"/>
          <w:sz w:val="24"/>
          <w:szCs w:val="24"/>
        </w:rPr>
        <w:lastRenderedPageBreak/>
        <w:t>В А Р И А Н Т</w:t>
      </w:r>
    </w:p>
    <w:p w:rsidR="005A015A" w:rsidRPr="005A015A" w:rsidRDefault="005A015A" w:rsidP="005A015A">
      <w:pPr>
        <w:numPr>
          <w:ilvl w:val="0"/>
          <w:numId w:val="4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Какую массу раствора  с массовой долей серной кислоты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>70%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можно получить из пирита массой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>200кг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>, содержащего</w:t>
      </w:r>
      <w:proofErr w:type="spellStart"/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FeS</w:t>
      </w:r>
      <w:proofErr w:type="spellEnd"/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2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и посторонние примеси? Массовая доля примесей в пирите составляет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>10%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, а выход серной кислоты –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>80%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A015A" w:rsidRPr="005A015A" w:rsidRDefault="005A015A" w:rsidP="005A015A">
      <w:pPr>
        <w:numPr>
          <w:ilvl w:val="0"/>
          <w:numId w:val="4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>Почему при смешении растворов сульфата алюминия  и силиката натрия выпадает в осадок гидроксид алюминия? Напишите уравнение процесса.</w:t>
      </w:r>
    </w:p>
    <w:p w:rsidR="005A015A" w:rsidRPr="005A015A" w:rsidRDefault="005A015A" w:rsidP="005A015A">
      <w:pPr>
        <w:numPr>
          <w:ilvl w:val="0"/>
          <w:numId w:val="40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Составьте уравнения </w:t>
      </w:r>
      <w:proofErr w:type="spellStart"/>
      <w:r w:rsidRPr="005A015A">
        <w:rPr>
          <w:rFonts w:ascii="Times New Roman" w:eastAsia="Times New Roman" w:hAnsi="Times New Roman" w:cs="Times New Roman"/>
          <w:sz w:val="24"/>
          <w:szCs w:val="24"/>
        </w:rPr>
        <w:t>окислительно</w:t>
      </w:r>
      <w:proofErr w:type="spellEnd"/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- восстановительных реакций:                                            а)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Na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2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SO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3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 + </w:t>
      </w:r>
      <w:proofErr w:type="spellStart"/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KMnO</w:t>
      </w:r>
      <w:proofErr w:type="spellEnd"/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4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 +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H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2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SO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4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 = …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б)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Na</w:t>
      </w:r>
      <w:r w:rsidRPr="0039125C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2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SO</w:t>
      </w:r>
      <w:r w:rsidRPr="0039125C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3</w:t>
      </w:r>
      <w:r w:rsidRPr="0039125C">
        <w:rPr>
          <w:rFonts w:ascii="Times New Roman" w:eastAsia="Times New Roman" w:hAnsi="Times New Roman" w:cs="Times New Roman"/>
          <w:b/>
          <w:sz w:val="24"/>
          <w:szCs w:val="24"/>
        </w:rPr>
        <w:t xml:space="preserve"> + </w:t>
      </w:r>
      <w:proofErr w:type="spellStart"/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KMnO</w:t>
      </w:r>
      <w:proofErr w:type="spellEnd"/>
      <w:r w:rsidRPr="0039125C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4</w:t>
      </w:r>
      <w:r w:rsidRPr="0039125C">
        <w:rPr>
          <w:rFonts w:ascii="Times New Roman" w:eastAsia="Times New Roman" w:hAnsi="Times New Roman" w:cs="Times New Roman"/>
          <w:b/>
          <w:sz w:val="24"/>
          <w:szCs w:val="24"/>
        </w:rPr>
        <w:t xml:space="preserve"> +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H</w:t>
      </w:r>
      <w:r w:rsidRPr="0039125C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2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O</w:t>
      </w:r>
      <w:r w:rsidRPr="0039125C">
        <w:rPr>
          <w:rFonts w:ascii="Times New Roman" w:eastAsia="Times New Roman" w:hAnsi="Times New Roman" w:cs="Times New Roman"/>
          <w:b/>
          <w:sz w:val="24"/>
          <w:szCs w:val="24"/>
        </w:rPr>
        <w:t xml:space="preserve"> =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>…</w:t>
      </w:r>
    </w:p>
    <w:p w:rsidR="005A015A" w:rsidRPr="005A015A" w:rsidRDefault="005A015A" w:rsidP="005A015A">
      <w:pPr>
        <w:numPr>
          <w:ilvl w:val="0"/>
          <w:numId w:val="4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Напишите уравнения реакций в молекулярной и сокращенной ионной формах, при помощи которых можно осуществить следующие превращения:                                                                    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CO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3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>2-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→ </w:t>
      </w:r>
      <w:proofErr w:type="spellStart"/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CaCO</w:t>
      </w:r>
      <w:proofErr w:type="spellEnd"/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 xml:space="preserve">3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→ </w:t>
      </w:r>
      <w:proofErr w:type="spellStart"/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Ca</w:t>
      </w:r>
      <w:proofErr w:type="spellEnd"/>
      <w:r w:rsidRPr="005A015A">
        <w:rPr>
          <w:rFonts w:ascii="Times New Roman" w:eastAsia="Times New Roman" w:hAnsi="Times New Roman" w:cs="Times New Roman"/>
          <w:sz w:val="24"/>
          <w:szCs w:val="24"/>
        </w:rPr>
        <w:t>2+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→ </w:t>
      </w:r>
      <w:proofErr w:type="spellStart"/>
      <w:r w:rsidRPr="005A01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CaSO</w:t>
      </w:r>
      <w:proofErr w:type="spellEnd"/>
      <w:r w:rsidRPr="005A015A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4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A65B8" w:rsidRDefault="00CA65B8" w:rsidP="005A015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66C83" w:rsidRDefault="00A66C83" w:rsidP="005A01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66C83" w:rsidRDefault="00A66C83" w:rsidP="005A01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66C83" w:rsidRDefault="00A66C83" w:rsidP="005A01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66C83" w:rsidRDefault="00A66C83" w:rsidP="005A01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66C83" w:rsidRDefault="00A66C83" w:rsidP="005A01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66C83" w:rsidRDefault="00A66C83" w:rsidP="005A01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66C83" w:rsidRDefault="00A66C83" w:rsidP="005A01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66C83" w:rsidRDefault="00A66C83" w:rsidP="005A01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66C83" w:rsidRDefault="00A66C83" w:rsidP="005A01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66C83" w:rsidRDefault="00A66C83" w:rsidP="005A01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66C83" w:rsidRDefault="00A66C83" w:rsidP="005A01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66C83" w:rsidRDefault="00A66C83" w:rsidP="005A01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66C83" w:rsidRDefault="00A66C83" w:rsidP="005A01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66C83" w:rsidRDefault="00A66C83" w:rsidP="005A01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66C83" w:rsidRDefault="00A66C83" w:rsidP="005A01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66C83" w:rsidRDefault="00A66C83" w:rsidP="005A01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66C83" w:rsidRDefault="00A66C83" w:rsidP="005A01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66C83" w:rsidRDefault="00A66C83" w:rsidP="005A01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66C83" w:rsidRDefault="00A66C83" w:rsidP="005A01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66C83" w:rsidRDefault="00A66C83" w:rsidP="005A01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66C83" w:rsidRDefault="00A66C83" w:rsidP="005A01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66C83" w:rsidRDefault="00A66C83" w:rsidP="005A01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A015A" w:rsidRPr="005A015A" w:rsidRDefault="005A015A" w:rsidP="005A01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Контрольная работа 2 «Неметаллы»</w:t>
      </w:r>
    </w:p>
    <w:p w:rsidR="005A015A" w:rsidRPr="005A015A" w:rsidRDefault="005A015A" w:rsidP="005A01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>1 вариант</w:t>
      </w:r>
    </w:p>
    <w:p w:rsidR="005A015A" w:rsidRPr="005A015A" w:rsidRDefault="005A015A" w:rsidP="005A01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Инструкция для учащихся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Тест состоит из частей А, В и С. На его выполнение отводится 40 минут. Задания рекомендуется выполнять по порядку. Если задание не удается выполнить сразу, перейдите к следующему. Если останется время, вернитесь к пропущенным заданиям. </w:t>
      </w:r>
    </w:p>
    <w:p w:rsidR="005A015A" w:rsidRPr="005A015A" w:rsidRDefault="005A015A" w:rsidP="005A01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>Часть А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i/>
          <w:sz w:val="24"/>
          <w:szCs w:val="24"/>
        </w:rPr>
        <w:t>К каждому заданию части А даны несколько ответов, из которых только один правильный. Выберите верный, по Вашему мнению, ответ.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А1. 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>В каком ряду представлены простые вещества-неметаллы: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1) хлор, никель, серебро        3) железо, фосфор, ртуть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 2) алмаз, сера, кальций         4) кислород, озон, азот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А2. 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Химическому элементу 3-го периода 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V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группы периодической системы </w:t>
      </w:r>
      <w:proofErr w:type="spellStart"/>
      <w:r w:rsidRPr="005A015A">
        <w:rPr>
          <w:rFonts w:ascii="Times New Roman" w:eastAsia="Times New Roman" w:hAnsi="Times New Roman" w:cs="Times New Roman"/>
          <w:sz w:val="24"/>
          <w:szCs w:val="24"/>
        </w:rPr>
        <w:t>Д.И.Менделеева</w:t>
      </w:r>
      <w:proofErr w:type="spellEnd"/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соответствует схема распределения электронов по слоям: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 1) 2,8,5       2) 2,3         3) 2,8,3          4) 2,5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А3. 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>У элементов подгруппы углерода с увеличением атомного номера уменьшается: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 1) атомный радиус              3) число валентных электронов в атомах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 2) заряд ядра атома              4) </w:t>
      </w:r>
      <w:proofErr w:type="spellStart"/>
      <w:r w:rsidRPr="005A015A">
        <w:rPr>
          <w:rFonts w:ascii="Times New Roman" w:eastAsia="Times New Roman" w:hAnsi="Times New Roman" w:cs="Times New Roman"/>
          <w:sz w:val="24"/>
          <w:szCs w:val="24"/>
        </w:rPr>
        <w:t>электроотрицательность</w:t>
      </w:r>
      <w:proofErr w:type="spellEnd"/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А4. 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Наиболее прочная химическая связь в молекуле 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1) 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F</w:t>
      </w:r>
      <w:r w:rsidRPr="005A015A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2) 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Cl</w:t>
      </w:r>
      <w:r w:rsidRPr="005A015A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 3) 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O</w:t>
      </w:r>
      <w:r w:rsidRPr="005A015A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 4) 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N</w:t>
      </w:r>
      <w:r w:rsidRPr="005A015A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А5. 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Взаимодействие аммиака с </w:t>
      </w:r>
      <w:proofErr w:type="spellStart"/>
      <w:r w:rsidRPr="005A015A">
        <w:rPr>
          <w:rFonts w:ascii="Times New Roman" w:eastAsia="Times New Roman" w:hAnsi="Times New Roman" w:cs="Times New Roman"/>
          <w:sz w:val="24"/>
          <w:szCs w:val="24"/>
        </w:rPr>
        <w:t>хлороводородом</w:t>
      </w:r>
      <w:proofErr w:type="spellEnd"/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относится к реакциям: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1) разложения           2) соединения          3) замещения             4) обмена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А6. 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Сокращенное  ионное уравнение реакции   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Ag</w:t>
      </w:r>
      <w:r w:rsidRPr="005A015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+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+  </w:t>
      </w:r>
      <w:proofErr w:type="spellStart"/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Cl</w:t>
      </w:r>
      <w:proofErr w:type="spellEnd"/>
      <w:r w:rsidRPr="005A015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-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Wingdings" w:char="F0E0"/>
      </w:r>
      <w:proofErr w:type="spellStart"/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AgCl</w:t>
      </w:r>
      <w:proofErr w:type="spellEnd"/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>соответствует взаимодействию между растворами: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 1) карбоната серебра и соляной кислоты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 2) нитрата серебра и серной кислоты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 3) нитрата серебра и соляной кислоты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 4) сульфата серебра и азотной кислоты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А7. 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>Горящая свеча гаснет в закрытой пробкой банке, потому что: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1) не хватает кислорода                  3) повышается содержание азота   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2) повышается температура           4) образуется водяной пар, гасящий пламя                                                                                                                                                                                            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А8. 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>С помощью раствора серной кислоты можно осуществить превращения: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1) медь 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Wingdings" w:char="F0E0"/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сульфат меди (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)             3) карбонат натрия 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sym w:font="Wingdings" w:char="F0E0"/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оксид углерода ( 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IV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2) углерод 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Wingdings" w:char="F0E0"/>
      </w:r>
      <w:r w:rsidRPr="005A015A">
        <w:rPr>
          <w:rFonts w:ascii="Times New Roman" w:eastAsia="Times New Roman" w:hAnsi="Times New Roman" w:cs="Times New Roman"/>
          <w:sz w:val="24"/>
          <w:szCs w:val="24"/>
        </w:rPr>
        <w:t>оксид углерода (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IV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)    4) хлорид серебра 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Wingdings" w:char="F0E0"/>
      </w:r>
      <w:proofErr w:type="spellStart"/>
      <w:r w:rsidRPr="005A015A">
        <w:rPr>
          <w:rFonts w:ascii="Times New Roman" w:eastAsia="Times New Roman" w:hAnsi="Times New Roman" w:cs="Times New Roman"/>
          <w:sz w:val="24"/>
          <w:szCs w:val="24"/>
        </w:rPr>
        <w:t>хлороводород</w:t>
      </w:r>
      <w:proofErr w:type="spellEnd"/>
    </w:p>
    <w:p w:rsidR="005A015A" w:rsidRPr="005A015A" w:rsidRDefault="005A015A" w:rsidP="005A015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Часть В.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>В1.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Неметаллические свойства в ряду элементов 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Si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Wingdings" w:char="F0E0"/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P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Wingdings" w:char="F0E0"/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S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Wingdings" w:char="F0E0"/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Cl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слева направо: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 1) не изменяются                  3) ослабевают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 2) усиливаются                     4) изменяются периодически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i/>
          <w:sz w:val="24"/>
          <w:szCs w:val="24"/>
        </w:rPr>
        <w:t>Ответом к заданию В2 является последовательность букв. Запишите выбранные буквы в алфавитном порядке.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В2. 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Смещение равновесия системы    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N</w:t>
      </w:r>
      <w:r w:rsidRPr="005A015A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+ 3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H</w:t>
      </w:r>
      <w:r w:rsidRPr="005A015A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&lt;=&gt;2 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NH</w:t>
      </w:r>
      <w:r w:rsidRPr="005A015A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+ 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Q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в сторону продукта реакции произойдет в случае: 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 А) увеличения концентрации аммиака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 Б) использования катализатора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 В) уменьшения давления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 Г) уменьшения концентрации аммиака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В3. 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>Какой объем (</w:t>
      </w:r>
      <w:proofErr w:type="spellStart"/>
      <w:r w:rsidRPr="005A015A">
        <w:rPr>
          <w:rFonts w:ascii="Times New Roman" w:eastAsia="Times New Roman" w:hAnsi="Times New Roman" w:cs="Times New Roman"/>
          <w:sz w:val="24"/>
          <w:szCs w:val="24"/>
        </w:rPr>
        <w:t>н.у</w:t>
      </w:r>
      <w:proofErr w:type="spellEnd"/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.) </w:t>
      </w:r>
      <w:proofErr w:type="spellStart"/>
      <w:r w:rsidRPr="005A015A">
        <w:rPr>
          <w:rFonts w:ascii="Times New Roman" w:eastAsia="Times New Roman" w:hAnsi="Times New Roman" w:cs="Times New Roman"/>
          <w:sz w:val="24"/>
          <w:szCs w:val="24"/>
        </w:rPr>
        <w:t>хлороводорода</w:t>
      </w:r>
      <w:proofErr w:type="spellEnd"/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можно получить из 2 моль хлора?</w:t>
      </w:r>
    </w:p>
    <w:p w:rsidR="005A015A" w:rsidRPr="005A015A" w:rsidRDefault="005A015A" w:rsidP="005A01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>Часть С.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С1. 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Найти массу серной кислоты, необходимой для нейтрализации </w:t>
      </w:r>
      <w:smartTag w:uri="urn:schemas-microsoft-com:office:smarttags" w:element="metricconverter">
        <w:smartTagPr>
          <w:attr w:name="ProductID" w:val="200 г"/>
        </w:smartTagPr>
        <w:r w:rsidRPr="005A015A">
          <w:rPr>
            <w:rFonts w:ascii="Times New Roman" w:eastAsia="Times New Roman" w:hAnsi="Times New Roman" w:cs="Times New Roman"/>
            <w:sz w:val="24"/>
            <w:szCs w:val="24"/>
          </w:rPr>
          <w:t>200 г</w:t>
        </w:r>
      </w:smartTag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20%-</w:t>
      </w:r>
      <w:proofErr w:type="spellStart"/>
      <w:r w:rsidRPr="005A015A">
        <w:rPr>
          <w:rFonts w:ascii="Times New Roman" w:eastAsia="Times New Roman" w:hAnsi="Times New Roman" w:cs="Times New Roman"/>
          <w:sz w:val="24"/>
          <w:szCs w:val="24"/>
        </w:rPr>
        <w:t>ного</w:t>
      </w:r>
      <w:proofErr w:type="spellEnd"/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раствора гидроксида натрия.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A015A" w:rsidRPr="005A015A" w:rsidRDefault="005A015A" w:rsidP="005A01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A015A" w:rsidRPr="005A015A" w:rsidRDefault="005A015A" w:rsidP="005A01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>2 вариант</w:t>
      </w:r>
    </w:p>
    <w:p w:rsidR="005A015A" w:rsidRPr="005A015A" w:rsidRDefault="005A015A" w:rsidP="005A01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Инструкция для учащихся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Тест состоит из частей А, В и С. На его выполнение отводится 40 минут. Задания рекомендуется выполнять по порядку. Если задание не удается выполнить сразу, перейдите к </w:t>
      </w:r>
      <w:proofErr w:type="spellStart"/>
      <w:r w:rsidRPr="005A015A">
        <w:rPr>
          <w:rFonts w:ascii="Times New Roman" w:eastAsia="Times New Roman" w:hAnsi="Times New Roman" w:cs="Times New Roman"/>
          <w:b/>
          <w:i/>
          <w:sz w:val="24"/>
          <w:szCs w:val="24"/>
        </w:rPr>
        <w:t>следующему.Если</w:t>
      </w:r>
      <w:proofErr w:type="spellEnd"/>
      <w:r w:rsidRPr="005A015A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останется время, вернитесь к пропущенным заданиям.</w:t>
      </w:r>
    </w:p>
    <w:p w:rsidR="005A015A" w:rsidRPr="005A015A" w:rsidRDefault="005A015A" w:rsidP="005A01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>Часть А.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i/>
          <w:sz w:val="24"/>
          <w:szCs w:val="24"/>
        </w:rPr>
        <w:t>К каждому заданию части А даны несколько ответов, из которых только один правильный. Выберите верный, по Вашему мнению, ответ.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А1. 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>О кислороде как о простом веществе говорится в предложении: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1) растения, животные и человек дышат кислородом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2) кислород входит в состав воды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3) оксиды состоят из двух элементов, один из которых - кислород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4) кислород входит в состав химических соединений, из которых построена живая 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  клетка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А2. 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В атоме фосфора общее число электронов и число электронных слоев соответственно 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равны:     1) 31 и 4       2) 15 и5       3) 15 и 3      4) 31 и 5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А3. 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>Сумма протонов и нейтронов в атоме углерода равны: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1) 14              2) 12             3) 15           4) 13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А4.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Ковалентная полярная химическая связь характерна для: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1) </w:t>
      </w:r>
      <w:proofErr w:type="spellStart"/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KCl</w:t>
      </w:r>
      <w:proofErr w:type="spellEnd"/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      2) </w:t>
      </w:r>
      <w:proofErr w:type="spellStart"/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HBr</w:t>
      </w:r>
      <w:proofErr w:type="spellEnd"/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  3) 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P</w:t>
      </w:r>
      <w:r w:rsidRPr="005A015A">
        <w:rPr>
          <w:rFonts w:ascii="Times New Roman" w:eastAsia="Times New Roman" w:hAnsi="Times New Roman" w:cs="Times New Roman"/>
          <w:sz w:val="24"/>
          <w:szCs w:val="24"/>
          <w:vertAlign w:val="subscript"/>
        </w:rPr>
        <w:t xml:space="preserve">4 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   4) </w:t>
      </w:r>
      <w:proofErr w:type="spellStart"/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CaCl</w:t>
      </w:r>
      <w:proofErr w:type="spellEnd"/>
      <w:r w:rsidRPr="005A015A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А5. 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>Реакция, уравнение которой  3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N</w:t>
      </w:r>
      <w:r w:rsidRPr="005A015A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+ 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H</w:t>
      </w:r>
      <w:r w:rsidRPr="005A015A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>&lt;=&gt; 2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NH</w:t>
      </w:r>
      <w:r w:rsidRPr="005A015A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+ 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Q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,  относят к реакциям: 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1) обратимым, экзотермическим       3) обратимым, эндотермическим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2) необратимым, экзотермическим    4) необратимым, эндотермическим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А6. 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Для того, чтобы доказать, что в пробирке находится раствор угольной кислоты, 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необходимо использовать:     1) соляную кислоту          3) тлеющую лучинку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2) раствор аммиака           4) раствор гидроксида натрия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А7. 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>Признаком реакции между соляной кислотой и цинком является: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1) появление запаха           3) выделение газа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2) образование осадка       4) изменение цвета раствора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А8. 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Сокращенному ионному уравнению   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Ba</w:t>
      </w:r>
      <w:r w:rsidRPr="005A015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2+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+ 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SO</w:t>
      </w:r>
      <w:r w:rsidRPr="005A015A">
        <w:rPr>
          <w:rFonts w:ascii="Times New Roman" w:eastAsia="Times New Roman" w:hAnsi="Times New Roman" w:cs="Times New Roman"/>
          <w:sz w:val="24"/>
          <w:szCs w:val="24"/>
          <w:vertAlign w:val="subscript"/>
        </w:rPr>
        <w:t>4</w:t>
      </w:r>
      <w:r w:rsidRPr="005A015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2-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Wingdings" w:char="F0E0"/>
      </w:r>
      <w:proofErr w:type="spellStart"/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BaSO</w:t>
      </w:r>
      <w:proofErr w:type="spellEnd"/>
      <w:r w:rsidRPr="005A015A">
        <w:rPr>
          <w:rFonts w:ascii="Times New Roman" w:eastAsia="Times New Roman" w:hAnsi="Times New Roman" w:cs="Times New Roman"/>
          <w:sz w:val="24"/>
          <w:szCs w:val="24"/>
          <w:vertAlign w:val="subscript"/>
        </w:rPr>
        <w:t>4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соответствует  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>Взаимодействие между:     1) фосфатом бария и раствором серной кислоты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2) растворами сульфата натрия и нитрата бария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3) растворами гидроксида бария и серной кислоты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4) карбонатом бария и раствором серной кислоты</w:t>
      </w:r>
    </w:p>
    <w:p w:rsidR="005A015A" w:rsidRPr="005A015A" w:rsidRDefault="005A015A" w:rsidP="005A01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>Часть В.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В1. 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С уменьшением порядкового номера в А(главных)подгруппах периодической системы </w:t>
      </w:r>
      <w:proofErr w:type="spellStart"/>
      <w:r w:rsidRPr="005A015A">
        <w:rPr>
          <w:rFonts w:ascii="Times New Roman" w:eastAsia="Times New Roman" w:hAnsi="Times New Roman" w:cs="Times New Roman"/>
          <w:sz w:val="24"/>
          <w:szCs w:val="24"/>
        </w:rPr>
        <w:t>Д.И.Менделеева</w:t>
      </w:r>
      <w:proofErr w:type="spellEnd"/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неметаллические свойства химических элементов :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1) не изменяются        3) изменяются периодически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2) усиливаются            4) ослабевают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i/>
          <w:sz w:val="24"/>
          <w:szCs w:val="24"/>
        </w:rPr>
        <w:t>Ответом к заданию В2 является последовательность букв. Запишите выбранные буквы в алфавитном порядке.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В2. 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Какие из перечисленных условий </w:t>
      </w: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>не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повлияют на смещение равновесия в системе          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H</w:t>
      </w:r>
      <w:r w:rsidRPr="005A015A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+ 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Cl</w:t>
      </w:r>
      <w:r w:rsidRPr="005A015A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>&lt;=&gt; 2</w:t>
      </w:r>
      <w:proofErr w:type="spellStart"/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HCl</w:t>
      </w:r>
      <w:proofErr w:type="spellEnd"/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Q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:    А) понижение температуры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Б) повышение температуры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В) введение катализатора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Г) понижение концентрации </w:t>
      </w:r>
      <w:proofErr w:type="spellStart"/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HCl</w:t>
      </w:r>
      <w:proofErr w:type="spellEnd"/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Д) понижение давления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В3. 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Какой объем газа ( </w:t>
      </w:r>
      <w:proofErr w:type="spellStart"/>
      <w:r w:rsidRPr="005A015A">
        <w:rPr>
          <w:rFonts w:ascii="Times New Roman" w:eastAsia="Times New Roman" w:hAnsi="Times New Roman" w:cs="Times New Roman"/>
          <w:sz w:val="24"/>
          <w:szCs w:val="24"/>
        </w:rPr>
        <w:t>н.у</w:t>
      </w:r>
      <w:proofErr w:type="spellEnd"/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.) выделится при полном сгорании </w:t>
      </w:r>
      <w:smartTag w:uri="urn:schemas-microsoft-com:office:smarttags" w:element="metricconverter">
        <w:smartTagPr>
          <w:attr w:name="ProductID" w:val="600 г"/>
        </w:smartTagPr>
        <w:r w:rsidRPr="005A015A">
          <w:rPr>
            <w:rFonts w:ascii="Times New Roman" w:eastAsia="Times New Roman" w:hAnsi="Times New Roman" w:cs="Times New Roman"/>
            <w:sz w:val="24"/>
            <w:szCs w:val="24"/>
          </w:rPr>
          <w:t>600 г</w:t>
        </w:r>
      </w:smartTag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угля?</w:t>
      </w:r>
    </w:p>
    <w:p w:rsidR="005A015A" w:rsidRPr="005A015A" w:rsidRDefault="005A015A" w:rsidP="005A01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A015A" w:rsidRPr="005A015A" w:rsidRDefault="005A015A" w:rsidP="005A01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A015A" w:rsidRPr="005A015A" w:rsidRDefault="005A015A" w:rsidP="005A01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>Часть С.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С1. 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При обработке </w:t>
      </w:r>
      <w:smartTag w:uri="urn:schemas-microsoft-com:office:smarttags" w:element="metricconverter">
        <w:smartTagPr>
          <w:attr w:name="ProductID" w:val="300 г"/>
        </w:smartTagPr>
        <w:r w:rsidRPr="005A015A">
          <w:rPr>
            <w:rFonts w:ascii="Times New Roman" w:eastAsia="Times New Roman" w:hAnsi="Times New Roman" w:cs="Times New Roman"/>
            <w:sz w:val="24"/>
            <w:szCs w:val="24"/>
          </w:rPr>
          <w:t>300 г</w:t>
        </w:r>
      </w:smartTag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древесной золы избытком соляной кислоты, получили 44,8л(</w:t>
      </w:r>
      <w:proofErr w:type="spellStart"/>
      <w:r w:rsidRPr="005A015A">
        <w:rPr>
          <w:rFonts w:ascii="Times New Roman" w:eastAsia="Times New Roman" w:hAnsi="Times New Roman" w:cs="Times New Roman"/>
          <w:sz w:val="24"/>
          <w:szCs w:val="24"/>
        </w:rPr>
        <w:t>н.у</w:t>
      </w:r>
      <w:proofErr w:type="spellEnd"/>
      <w:r w:rsidRPr="005A015A">
        <w:rPr>
          <w:rFonts w:ascii="Times New Roman" w:eastAsia="Times New Roman" w:hAnsi="Times New Roman" w:cs="Times New Roman"/>
          <w:sz w:val="24"/>
          <w:szCs w:val="24"/>
        </w:rPr>
        <w:t>.) углекислого газа. Какова массовая доля (%)  карбоната калия в исходном образце золы?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Инструкция по выполнению работы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На выполнение контрольной работы по химии по теме « Неметаллы» отводится 40 минут. 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Ориентировочное время на выполнение заданий части А составляет 15минут, части       В – 15 минут, части С -10 минут.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>Выполнение различных по сложности заданий оценивается 1, 2 или 3 баллами. Баллы, полученные за все выполненные задания, суммируются.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>Рекомендации по оцениванию заданий и работы в целом.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>Верное выполнение каждого задания части А1 –А8 и задания В1, т.е. заданий с выбором ответа, оценивается одним баллом.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Максимальная оценка за верное выполнение заданий (В2) с кратким ответом – два балла. Задание с кратким ответом на соответствие или на множественный выбор считается выполненным верно, если из пяти предлагаемых ответов учащийся выбирает два правильных. В других случаях: выбран один правильный;  выбрано более двух ответов, среди которых один правильный; среди двух выбранных ответов один неправильный, выполнение задания оценивается одним баллом. Если среди выбранных ответов нет ни одного правильного, задание считается невыполненным. Учащийся получает 0 баллов.                                                      Задание (В3)  с кратким ответом в форме расчетной задачи считается выполненным  верно, если в ответе учащегося указана правильная последовательность цифр (число). 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Задание с развернутым ответом предусматривает проверку усвоения трех элементов содержания. Наличие в ответе каждого из этих элементов оценивается одним баллом      (3-0 баллов). 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Оценка работы по пятибалльной шкале определяется на основе суммарного числа баллов, полученных за выполнение заданий: 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«5»  -  13-15 баллов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«4»  -  10-12 баллов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«3»  -  7 - 9 баллов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«2»  -  1 – 6 баллов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>Ответы и решения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>№     А1     А2     А3     А4     А5     А6     А7     А8      В1      В2        В3             С1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  1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     4       1        4        4        2        3        1        3        2        ВГ       89,6л         49г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2       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>1       3        2        2        1        1        3        2        2        ВД      1120л         92%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 xml:space="preserve">1 вариант (С1) 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1) Составлено уравнение реакции  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H</w:t>
      </w:r>
      <w:r w:rsidRPr="005A015A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SO</w:t>
      </w:r>
      <w:r w:rsidRPr="005A015A">
        <w:rPr>
          <w:rFonts w:ascii="Times New Roman" w:eastAsia="Times New Roman" w:hAnsi="Times New Roman" w:cs="Times New Roman"/>
          <w:sz w:val="24"/>
          <w:szCs w:val="24"/>
          <w:vertAlign w:val="subscript"/>
        </w:rPr>
        <w:t>4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+ 2</w:t>
      </w:r>
      <w:proofErr w:type="spellStart"/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NaOH</w:t>
      </w:r>
      <w:proofErr w:type="spellEnd"/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= 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Na</w:t>
      </w:r>
      <w:r w:rsidRPr="005A015A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SO</w:t>
      </w:r>
      <w:r w:rsidRPr="005A015A">
        <w:rPr>
          <w:rFonts w:ascii="Times New Roman" w:eastAsia="Times New Roman" w:hAnsi="Times New Roman" w:cs="Times New Roman"/>
          <w:sz w:val="24"/>
          <w:szCs w:val="24"/>
          <w:vertAlign w:val="subscript"/>
        </w:rPr>
        <w:t>4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 +  2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H</w:t>
      </w:r>
      <w:r w:rsidRPr="005A015A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O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2) Рассчитана масса гидроксида натрия 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m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NaOH</w:t>
      </w:r>
      <w:proofErr w:type="spellEnd"/>
      <w:r w:rsidRPr="005A015A">
        <w:rPr>
          <w:rFonts w:ascii="Times New Roman" w:eastAsia="Times New Roman" w:hAnsi="Times New Roman" w:cs="Times New Roman"/>
          <w:sz w:val="24"/>
          <w:szCs w:val="24"/>
        </w:rPr>
        <w:t>)=200*20/100=40(г)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3) Найдена масса серной кислоты  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m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H</w:t>
      </w:r>
      <w:r w:rsidRPr="005A015A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SO</w:t>
      </w:r>
      <w:r w:rsidRPr="005A015A">
        <w:rPr>
          <w:rFonts w:ascii="Times New Roman" w:eastAsia="Times New Roman" w:hAnsi="Times New Roman" w:cs="Times New Roman"/>
          <w:sz w:val="24"/>
          <w:szCs w:val="24"/>
          <w:vertAlign w:val="subscript"/>
        </w:rPr>
        <w:t>4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>)=98*40/80=49(г)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sz w:val="24"/>
          <w:szCs w:val="24"/>
        </w:rPr>
        <w:t>2 вариант (С1)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1) Составлено уравнение реакции   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K</w:t>
      </w:r>
      <w:r w:rsidRPr="005A015A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CO</w:t>
      </w:r>
      <w:r w:rsidRPr="005A015A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+ 2</w:t>
      </w:r>
      <w:proofErr w:type="spellStart"/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HCl</w:t>
      </w:r>
      <w:proofErr w:type="spellEnd"/>
      <w:r w:rsidRPr="005A015A">
        <w:rPr>
          <w:rFonts w:ascii="Times New Roman" w:eastAsia="Times New Roman" w:hAnsi="Times New Roman" w:cs="Times New Roman"/>
          <w:sz w:val="24"/>
          <w:szCs w:val="24"/>
        </w:rPr>
        <w:t>= 2</w:t>
      </w:r>
      <w:proofErr w:type="spellStart"/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KCl</w:t>
      </w:r>
      <w:proofErr w:type="spellEnd"/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+ 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CO</w:t>
      </w:r>
      <w:r w:rsidRPr="005A015A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 xml:space="preserve"> + 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H</w:t>
      </w:r>
      <w:r w:rsidRPr="005A015A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O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2) Рассчитана масса карбоната калия 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m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K</w:t>
      </w:r>
      <w:r w:rsidRPr="005A015A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CO</w:t>
      </w:r>
      <w:r w:rsidRPr="005A015A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>)=138*44,8/22,4=276(г)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</w:rPr>
        <w:t>3) Определена массовая доля карбоната калия в образце золы</w:t>
      </w:r>
    </w:p>
    <w:p w:rsidR="005A015A" w:rsidRPr="005A015A" w:rsidRDefault="005A015A" w:rsidP="005A01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w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K</w:t>
      </w:r>
      <w:r w:rsidRPr="005A015A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5A015A">
        <w:rPr>
          <w:rFonts w:ascii="Times New Roman" w:eastAsia="Times New Roman" w:hAnsi="Times New Roman" w:cs="Times New Roman"/>
          <w:sz w:val="24"/>
          <w:szCs w:val="24"/>
          <w:lang w:val="en-US"/>
        </w:rPr>
        <w:t>CO</w:t>
      </w:r>
      <w:r w:rsidRPr="005A015A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Pr="005A015A">
        <w:rPr>
          <w:rFonts w:ascii="Times New Roman" w:eastAsia="Times New Roman" w:hAnsi="Times New Roman" w:cs="Times New Roman"/>
          <w:sz w:val="24"/>
          <w:szCs w:val="24"/>
        </w:rPr>
        <w:t>)=276*100/300=92(%)</w:t>
      </w:r>
    </w:p>
    <w:p w:rsidR="005A015A" w:rsidRPr="005A015A" w:rsidRDefault="005A015A" w:rsidP="005A015A">
      <w:p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5A015A" w:rsidRPr="005A015A" w:rsidRDefault="005A015A" w:rsidP="005A01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5A015A" w:rsidRPr="005A015A" w:rsidRDefault="005A015A" w:rsidP="005A01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5A015A" w:rsidRPr="005A015A" w:rsidRDefault="00A66C83" w:rsidP="005A015A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Контрольная работа 3</w:t>
      </w:r>
      <w:r w:rsidR="005A015A" w:rsidRPr="005A01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по теме «Металлы»</w:t>
      </w:r>
    </w:p>
    <w:p w:rsidR="005A015A" w:rsidRPr="005A015A" w:rsidRDefault="005A015A" w:rsidP="005A015A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Вариант 1</w:t>
      </w:r>
    </w:p>
    <w:p w:rsidR="005A015A" w:rsidRPr="005A015A" w:rsidRDefault="005A015A" w:rsidP="005A01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color w:val="000000"/>
          <w:sz w:val="24"/>
          <w:szCs w:val="24"/>
        </w:rPr>
        <w:t>1.Составьте уравнения реакций, характеризующих химические свойства металлического</w:t>
      </w:r>
    </w:p>
    <w:p w:rsidR="005A015A" w:rsidRPr="005A015A" w:rsidRDefault="005A015A" w:rsidP="005A01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color w:val="000000"/>
          <w:sz w:val="24"/>
          <w:szCs w:val="24"/>
        </w:rPr>
        <w:t>( реакции с простыми и сложными веществами). Реакции рассматривать в свете теории ОВР.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56"/>
        <w:gridCol w:w="1056"/>
        <w:gridCol w:w="1056"/>
        <w:gridCol w:w="1056"/>
        <w:gridCol w:w="1056"/>
        <w:gridCol w:w="1056"/>
        <w:gridCol w:w="1056"/>
        <w:gridCol w:w="1057"/>
      </w:tblGrid>
      <w:tr w:rsidR="005A015A" w:rsidRPr="005A015A" w:rsidTr="00CB4EF8"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A015A" w:rsidRPr="005A015A" w:rsidRDefault="005A015A" w:rsidP="005A015A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0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В-1</w:t>
            </w:r>
          </w:p>
        </w:tc>
        <w:tc>
          <w:tcPr>
            <w:tcW w:w="10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A015A" w:rsidRPr="005A015A" w:rsidRDefault="005A015A" w:rsidP="005A015A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0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В-2</w:t>
            </w:r>
          </w:p>
        </w:tc>
        <w:tc>
          <w:tcPr>
            <w:tcW w:w="10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A015A" w:rsidRPr="005A015A" w:rsidRDefault="005A015A" w:rsidP="005A015A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0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В-3</w:t>
            </w:r>
          </w:p>
        </w:tc>
        <w:tc>
          <w:tcPr>
            <w:tcW w:w="10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A015A" w:rsidRPr="005A015A" w:rsidRDefault="005A015A" w:rsidP="005A015A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0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В-4</w:t>
            </w:r>
          </w:p>
        </w:tc>
        <w:tc>
          <w:tcPr>
            <w:tcW w:w="10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A015A" w:rsidRPr="005A015A" w:rsidRDefault="005A015A" w:rsidP="005A015A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0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В-5</w:t>
            </w:r>
          </w:p>
        </w:tc>
        <w:tc>
          <w:tcPr>
            <w:tcW w:w="10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A015A" w:rsidRPr="005A015A" w:rsidRDefault="005A015A" w:rsidP="005A015A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0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В-6</w:t>
            </w:r>
          </w:p>
        </w:tc>
        <w:tc>
          <w:tcPr>
            <w:tcW w:w="10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A015A" w:rsidRPr="005A015A" w:rsidRDefault="005A015A" w:rsidP="005A015A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0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В-7</w:t>
            </w:r>
          </w:p>
        </w:tc>
        <w:tc>
          <w:tcPr>
            <w:tcW w:w="10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A015A" w:rsidRPr="005A015A" w:rsidRDefault="005A015A" w:rsidP="005A015A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0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В-8</w:t>
            </w:r>
          </w:p>
        </w:tc>
      </w:tr>
      <w:tr w:rsidR="005A015A" w:rsidRPr="005A015A" w:rsidTr="00CB4EF8">
        <w:tc>
          <w:tcPr>
            <w:tcW w:w="10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A015A" w:rsidRPr="005A015A" w:rsidRDefault="005A015A" w:rsidP="005A015A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A0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A015A" w:rsidRPr="005A015A" w:rsidRDefault="005A015A" w:rsidP="005A015A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A0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</w:t>
            </w:r>
            <w:proofErr w:type="spellEnd"/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A015A" w:rsidRPr="005A015A" w:rsidRDefault="005A015A" w:rsidP="005A015A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0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A015A" w:rsidRPr="005A015A" w:rsidRDefault="005A015A" w:rsidP="005A015A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A0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</w:t>
            </w:r>
            <w:proofErr w:type="spellEnd"/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A015A" w:rsidRPr="005A015A" w:rsidRDefault="005A015A" w:rsidP="005A015A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0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AI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A015A" w:rsidRPr="005A015A" w:rsidRDefault="005A015A" w:rsidP="005A015A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A0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</w:t>
            </w:r>
            <w:proofErr w:type="spellEnd"/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A015A" w:rsidRPr="005A015A" w:rsidRDefault="005A015A" w:rsidP="005A015A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A0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  <w:proofErr w:type="spellEnd"/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A015A" w:rsidRPr="005A015A" w:rsidRDefault="005A015A" w:rsidP="005A015A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A0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</w:t>
            </w:r>
            <w:proofErr w:type="spellEnd"/>
          </w:p>
        </w:tc>
      </w:tr>
    </w:tbl>
    <w:p w:rsidR="005A015A" w:rsidRPr="005A015A" w:rsidRDefault="005A015A" w:rsidP="005A01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color w:val="000000"/>
          <w:sz w:val="24"/>
          <w:szCs w:val="24"/>
        </w:rPr>
        <w:t>2.Составить уравнения реакций для переходов:</w:t>
      </w:r>
    </w:p>
    <w:p w:rsidR="005A015A" w:rsidRPr="005A015A" w:rsidRDefault="005A015A" w:rsidP="005A01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5A015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Al-- Al2O3-- Al2(SO4)3-- Al2(OH)3-- Al2O3-- K2AlO2</w:t>
      </w:r>
    </w:p>
    <w:p w:rsidR="005A015A" w:rsidRPr="005A015A" w:rsidRDefault="005A015A" w:rsidP="005A01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color w:val="000000"/>
          <w:sz w:val="24"/>
          <w:szCs w:val="24"/>
        </w:rPr>
        <w:t>Укажите тип химической реакции. Рассмотрите реакцию № 3 в свете ТЭД</w:t>
      </w:r>
    </w:p>
    <w:p w:rsidR="005A015A" w:rsidRPr="005A015A" w:rsidRDefault="005A015A" w:rsidP="005A01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Тест</w:t>
      </w:r>
    </w:p>
    <w:p w:rsidR="005A015A" w:rsidRPr="005A015A" w:rsidRDefault="005A015A" w:rsidP="005A01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color w:val="000000"/>
          <w:sz w:val="24"/>
          <w:szCs w:val="24"/>
        </w:rPr>
        <w:t>1.  Щелочные металлы относятся</w:t>
      </w:r>
    </w:p>
    <w:p w:rsidR="005A015A" w:rsidRPr="005A015A" w:rsidRDefault="005A015A" w:rsidP="005A01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color w:val="000000"/>
          <w:sz w:val="24"/>
          <w:szCs w:val="24"/>
        </w:rPr>
        <w:t>1)  к s– элементам</w:t>
      </w:r>
    </w:p>
    <w:p w:rsidR="005A015A" w:rsidRPr="005A015A" w:rsidRDefault="005A015A" w:rsidP="005A01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color w:val="000000"/>
          <w:sz w:val="24"/>
          <w:szCs w:val="24"/>
        </w:rPr>
        <w:t>2)  к p– элементам</w:t>
      </w:r>
    </w:p>
    <w:p w:rsidR="005A015A" w:rsidRPr="005A015A" w:rsidRDefault="005A015A" w:rsidP="005A01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color w:val="000000"/>
          <w:sz w:val="24"/>
          <w:szCs w:val="24"/>
        </w:rPr>
        <w:t>3)  к d– элементам</w:t>
      </w:r>
    </w:p>
    <w:p w:rsidR="005A015A" w:rsidRPr="005A015A" w:rsidRDefault="005A015A" w:rsidP="005A01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color w:val="000000"/>
          <w:sz w:val="24"/>
          <w:szCs w:val="24"/>
        </w:rPr>
        <w:t>4)  к f - элементам</w:t>
      </w:r>
    </w:p>
    <w:p w:rsidR="005A015A" w:rsidRPr="005A015A" w:rsidRDefault="005A015A" w:rsidP="005A01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color w:val="000000"/>
          <w:sz w:val="24"/>
          <w:szCs w:val="24"/>
        </w:rPr>
        <w:t>2.  Сколько электронов содержат на внешнем энергетическом уровне атомы щелочных металлов</w:t>
      </w:r>
    </w:p>
    <w:p w:rsidR="005A015A" w:rsidRPr="005A015A" w:rsidRDefault="005A015A" w:rsidP="005A01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color w:val="000000"/>
          <w:sz w:val="24"/>
          <w:szCs w:val="24"/>
        </w:rPr>
        <w:t>1)  Один 2) два 3) три 4) четыре</w:t>
      </w:r>
    </w:p>
    <w:p w:rsidR="005A015A" w:rsidRPr="005A015A" w:rsidRDefault="005A015A" w:rsidP="005A01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color w:val="000000"/>
          <w:sz w:val="24"/>
          <w:szCs w:val="24"/>
        </w:rPr>
        <w:t>3.  В химических реакциях атомы натрия проявляют</w:t>
      </w:r>
    </w:p>
    <w:p w:rsidR="005A015A" w:rsidRPr="005A015A" w:rsidRDefault="005A015A" w:rsidP="005A01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color w:val="000000"/>
          <w:sz w:val="24"/>
          <w:szCs w:val="24"/>
        </w:rPr>
        <w:t>1)  Окислительные свойства 2) кислотные свойства</w:t>
      </w:r>
    </w:p>
    <w:p w:rsidR="005A015A" w:rsidRPr="005A015A" w:rsidRDefault="005A015A" w:rsidP="005A01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color w:val="000000"/>
          <w:sz w:val="24"/>
          <w:szCs w:val="24"/>
        </w:rPr>
        <w:t>2)  3) восстановительные свойства 4) основные свойства</w:t>
      </w:r>
    </w:p>
    <w:p w:rsidR="005A015A" w:rsidRPr="005A015A" w:rsidRDefault="005A015A" w:rsidP="005A01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color w:val="000000"/>
          <w:sz w:val="24"/>
          <w:szCs w:val="24"/>
        </w:rPr>
        <w:t>4.  Взаимодействие кальция с водой относится к реакциям</w:t>
      </w:r>
    </w:p>
    <w:p w:rsidR="005A015A" w:rsidRPr="005A015A" w:rsidRDefault="005A015A" w:rsidP="005A01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color w:val="000000"/>
          <w:sz w:val="24"/>
          <w:szCs w:val="24"/>
        </w:rPr>
        <w:t>1)  Разложения 2) соединения 3) замещения 4) обмена</w:t>
      </w:r>
    </w:p>
    <w:p w:rsidR="005A015A" w:rsidRPr="005A015A" w:rsidRDefault="005A015A" w:rsidP="005A01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color w:val="000000"/>
          <w:sz w:val="24"/>
          <w:szCs w:val="24"/>
        </w:rPr>
        <w:t>5.  Объем </w:t>
      </w:r>
      <w:hyperlink r:id="rId8" w:tooltip="Водород" w:history="1">
        <w:r w:rsidRPr="005A015A">
          <w:rPr>
            <w:rFonts w:ascii="Times New Roman" w:eastAsia="Times New Roman" w:hAnsi="Times New Roman" w:cs="Times New Roman"/>
            <w:color w:val="27638C"/>
            <w:sz w:val="24"/>
            <w:szCs w:val="24"/>
            <w:bdr w:val="none" w:sz="0" w:space="0" w:color="auto" w:frame="1"/>
          </w:rPr>
          <w:t>водорода</w:t>
        </w:r>
      </w:hyperlink>
      <w:r w:rsidRPr="005A015A">
        <w:rPr>
          <w:rFonts w:ascii="Times New Roman" w:eastAsia="Times New Roman" w:hAnsi="Times New Roman" w:cs="Times New Roman"/>
          <w:color w:val="000000"/>
          <w:sz w:val="24"/>
          <w:szCs w:val="24"/>
        </w:rPr>
        <w:t>, который выделится при взаимодействии 0,1 моль натрия с водой равен:</w:t>
      </w:r>
    </w:p>
    <w:p w:rsidR="005A015A" w:rsidRPr="005A015A" w:rsidRDefault="005A015A" w:rsidP="005A01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color w:val="000000"/>
          <w:sz w:val="24"/>
          <w:szCs w:val="24"/>
        </w:rPr>
        <w:t>1)  1,12 л 2) 3,36 л 3) 2,24 л 4) 4,48л</w:t>
      </w:r>
    </w:p>
    <w:p w:rsidR="005A015A" w:rsidRPr="005A015A" w:rsidRDefault="005A015A" w:rsidP="005A015A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Вариант 2</w:t>
      </w:r>
    </w:p>
    <w:p w:rsidR="005A015A" w:rsidRPr="005A015A" w:rsidRDefault="005A015A" w:rsidP="005A01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color w:val="000000"/>
          <w:sz w:val="24"/>
          <w:szCs w:val="24"/>
        </w:rPr>
        <w:t>1.Составьте уравнения реакций, характеризующих химические свойства металлического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56"/>
        <w:gridCol w:w="1056"/>
        <w:gridCol w:w="1056"/>
        <w:gridCol w:w="1056"/>
        <w:gridCol w:w="1056"/>
        <w:gridCol w:w="1056"/>
        <w:gridCol w:w="1056"/>
        <w:gridCol w:w="1057"/>
      </w:tblGrid>
      <w:tr w:rsidR="005A015A" w:rsidRPr="005A015A" w:rsidTr="00CB4EF8"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A015A" w:rsidRPr="005A015A" w:rsidRDefault="005A015A" w:rsidP="005A015A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0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В-1</w:t>
            </w:r>
          </w:p>
        </w:tc>
        <w:tc>
          <w:tcPr>
            <w:tcW w:w="10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A015A" w:rsidRPr="005A015A" w:rsidRDefault="005A015A" w:rsidP="005A015A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0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В-2</w:t>
            </w:r>
          </w:p>
        </w:tc>
        <w:tc>
          <w:tcPr>
            <w:tcW w:w="10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A015A" w:rsidRPr="005A015A" w:rsidRDefault="005A015A" w:rsidP="005A015A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0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В-3</w:t>
            </w:r>
          </w:p>
        </w:tc>
        <w:tc>
          <w:tcPr>
            <w:tcW w:w="10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A015A" w:rsidRPr="005A015A" w:rsidRDefault="005A015A" w:rsidP="005A015A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0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В-4</w:t>
            </w:r>
          </w:p>
        </w:tc>
        <w:tc>
          <w:tcPr>
            <w:tcW w:w="10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A015A" w:rsidRPr="005A015A" w:rsidRDefault="005A015A" w:rsidP="005A015A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0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В-5</w:t>
            </w:r>
          </w:p>
        </w:tc>
        <w:tc>
          <w:tcPr>
            <w:tcW w:w="10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A015A" w:rsidRPr="005A015A" w:rsidRDefault="005A015A" w:rsidP="005A015A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0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В-6</w:t>
            </w:r>
          </w:p>
        </w:tc>
        <w:tc>
          <w:tcPr>
            <w:tcW w:w="10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A015A" w:rsidRPr="005A015A" w:rsidRDefault="005A015A" w:rsidP="005A015A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0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В-7</w:t>
            </w:r>
          </w:p>
        </w:tc>
        <w:tc>
          <w:tcPr>
            <w:tcW w:w="10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A015A" w:rsidRPr="005A015A" w:rsidRDefault="005A015A" w:rsidP="005A015A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0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В-8</w:t>
            </w:r>
          </w:p>
        </w:tc>
      </w:tr>
      <w:tr w:rsidR="005A015A" w:rsidRPr="005A015A" w:rsidTr="00CB4EF8">
        <w:tc>
          <w:tcPr>
            <w:tcW w:w="10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A015A" w:rsidRPr="005A015A" w:rsidRDefault="005A015A" w:rsidP="005A015A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A0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A015A" w:rsidRPr="005A015A" w:rsidRDefault="005A015A" w:rsidP="005A015A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A0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</w:t>
            </w:r>
            <w:proofErr w:type="spellEnd"/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A015A" w:rsidRPr="005A015A" w:rsidRDefault="005A015A" w:rsidP="005A015A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0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A015A" w:rsidRPr="005A015A" w:rsidRDefault="005A015A" w:rsidP="005A015A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A0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</w:t>
            </w:r>
            <w:proofErr w:type="spellEnd"/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A015A" w:rsidRPr="005A015A" w:rsidRDefault="005A015A" w:rsidP="005A015A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0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AI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A015A" w:rsidRPr="005A015A" w:rsidRDefault="005A015A" w:rsidP="005A015A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A0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</w:t>
            </w:r>
            <w:proofErr w:type="spellEnd"/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A015A" w:rsidRPr="005A015A" w:rsidRDefault="005A015A" w:rsidP="005A015A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A0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  <w:proofErr w:type="spellEnd"/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A015A" w:rsidRPr="005A015A" w:rsidRDefault="005A015A" w:rsidP="005A015A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A0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</w:t>
            </w:r>
            <w:proofErr w:type="spellEnd"/>
          </w:p>
        </w:tc>
      </w:tr>
    </w:tbl>
    <w:p w:rsidR="005A015A" w:rsidRPr="005A015A" w:rsidRDefault="005A015A" w:rsidP="005A01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color w:val="000000"/>
          <w:sz w:val="24"/>
          <w:szCs w:val="24"/>
        </w:rPr>
        <w:t>( реакции с простыми и сложными веществами). Реакции рассматривать в свете теории ОВР.</w:t>
      </w:r>
    </w:p>
    <w:p w:rsidR="005A015A" w:rsidRPr="005A015A" w:rsidRDefault="005A015A" w:rsidP="005A01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color w:val="000000"/>
          <w:sz w:val="24"/>
          <w:szCs w:val="24"/>
        </w:rPr>
        <w:t>2.Составить уравнения реакций для переходов:</w:t>
      </w:r>
    </w:p>
    <w:p w:rsidR="005A015A" w:rsidRPr="005A015A" w:rsidRDefault="005A015A" w:rsidP="005A01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5A015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Ba-- </w:t>
      </w:r>
      <w:proofErr w:type="spellStart"/>
      <w:r w:rsidRPr="005A015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BaO</w:t>
      </w:r>
      <w:proofErr w:type="spellEnd"/>
      <w:r w:rsidRPr="005A015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-- Ba(OH)2-- Ba(NO3)2-- BaSO4</w:t>
      </w:r>
    </w:p>
    <w:p w:rsidR="005A015A" w:rsidRPr="005A015A" w:rsidRDefault="005A015A" w:rsidP="005A01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color w:val="000000"/>
          <w:sz w:val="24"/>
          <w:szCs w:val="24"/>
        </w:rPr>
        <w:t>Укажите тип химической реакции. Рассмотрите реакцию № 3 в свете ТЭД.</w:t>
      </w:r>
    </w:p>
    <w:p w:rsidR="005A015A" w:rsidRPr="005A015A" w:rsidRDefault="005A015A" w:rsidP="005A01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Тест</w:t>
      </w:r>
    </w:p>
    <w:p w:rsidR="005A015A" w:rsidRPr="005A015A" w:rsidRDefault="005A015A" w:rsidP="005A01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color w:val="000000"/>
          <w:sz w:val="24"/>
          <w:szCs w:val="24"/>
        </w:rPr>
        <w:t>.1. Кальций относится</w:t>
      </w:r>
    </w:p>
    <w:p w:rsidR="005A015A" w:rsidRPr="005A015A" w:rsidRDefault="005A015A" w:rsidP="005A01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color w:val="000000"/>
          <w:sz w:val="24"/>
          <w:szCs w:val="24"/>
        </w:rPr>
        <w:t>1)  к s– элементам</w:t>
      </w:r>
    </w:p>
    <w:p w:rsidR="005A015A" w:rsidRPr="005A015A" w:rsidRDefault="005A015A" w:rsidP="005A01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color w:val="000000"/>
          <w:sz w:val="24"/>
          <w:szCs w:val="24"/>
        </w:rPr>
        <w:t>2)  к p– элементам</w:t>
      </w:r>
    </w:p>
    <w:p w:rsidR="005A015A" w:rsidRPr="005A015A" w:rsidRDefault="005A015A" w:rsidP="005A01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color w:val="000000"/>
          <w:sz w:val="24"/>
          <w:szCs w:val="24"/>
        </w:rPr>
        <w:t>3)  к d– элементам</w:t>
      </w:r>
    </w:p>
    <w:p w:rsidR="005A015A" w:rsidRPr="005A015A" w:rsidRDefault="005A015A" w:rsidP="005A01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color w:val="000000"/>
          <w:sz w:val="24"/>
          <w:szCs w:val="24"/>
        </w:rPr>
        <w:t>4)  к f - элементам</w:t>
      </w:r>
    </w:p>
    <w:p w:rsidR="005A015A" w:rsidRPr="005A015A" w:rsidRDefault="005A015A" w:rsidP="005A01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color w:val="000000"/>
          <w:sz w:val="24"/>
          <w:szCs w:val="24"/>
        </w:rPr>
        <w:t>2.  Сколько электронов содержит на внешнем энергетическом уровне атом натрия</w:t>
      </w:r>
    </w:p>
    <w:p w:rsidR="005A015A" w:rsidRPr="005A015A" w:rsidRDefault="005A015A" w:rsidP="005A01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color w:val="000000"/>
          <w:sz w:val="24"/>
          <w:szCs w:val="24"/>
        </w:rPr>
        <w:t>1)Один 2) два 3) три 4) четыре</w:t>
      </w:r>
    </w:p>
    <w:p w:rsidR="005A015A" w:rsidRPr="005A015A" w:rsidRDefault="005A015A" w:rsidP="005A01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3.  </w:t>
      </w:r>
      <w:r w:rsidRPr="005A015A">
        <w:rPr>
          <w:rFonts w:ascii="Times New Roman" w:eastAsia="Times New Roman" w:hAnsi="Times New Roman" w:cs="Times New Roman"/>
          <w:color w:val="000000"/>
          <w:sz w:val="24"/>
          <w:szCs w:val="24"/>
        </w:rPr>
        <w:t>Какой из данных ЩМ при взаимодействии с кислородом образует оксид</w:t>
      </w:r>
    </w:p>
    <w:p w:rsidR="005A015A" w:rsidRPr="005A015A" w:rsidRDefault="005A015A" w:rsidP="005A01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color w:val="000000"/>
          <w:sz w:val="24"/>
          <w:szCs w:val="24"/>
        </w:rPr>
        <w:t>1)  Натрий 2) цезий 3) калий 4) литий</w:t>
      </w:r>
    </w:p>
    <w:p w:rsidR="005A015A" w:rsidRPr="005A015A" w:rsidRDefault="005A015A" w:rsidP="005A01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color w:val="000000"/>
          <w:sz w:val="24"/>
          <w:szCs w:val="24"/>
        </w:rPr>
        <w:t>4.  Взаимодействие алюминия с соляной кислотой относится к реакциям</w:t>
      </w:r>
    </w:p>
    <w:p w:rsidR="005A015A" w:rsidRPr="005A015A" w:rsidRDefault="005A015A" w:rsidP="005A01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color w:val="000000"/>
          <w:sz w:val="24"/>
          <w:szCs w:val="24"/>
        </w:rPr>
        <w:t>2)  Разложения 2) соединения 3) замещения 4) обмена</w:t>
      </w:r>
    </w:p>
    <w:p w:rsidR="005A015A" w:rsidRPr="005A015A" w:rsidRDefault="005A015A" w:rsidP="005A015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color w:val="000000"/>
          <w:sz w:val="24"/>
          <w:szCs w:val="24"/>
        </w:rPr>
        <w:t>5.  Объем кислорода, который вступил в реакцию с 0,1 моль лития равен</w:t>
      </w:r>
    </w:p>
    <w:p w:rsidR="00CA65B8" w:rsidRDefault="005A015A" w:rsidP="00CA65B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15A">
        <w:rPr>
          <w:rFonts w:ascii="Times New Roman" w:eastAsia="Times New Roman" w:hAnsi="Times New Roman" w:cs="Times New Roman"/>
          <w:color w:val="000000"/>
          <w:sz w:val="24"/>
          <w:szCs w:val="24"/>
        </w:rPr>
        <w:t>1)  0,56л 2) 0,25л 3)</w:t>
      </w:r>
      <w:r w:rsidR="00CA65B8">
        <w:rPr>
          <w:rFonts w:ascii="Times New Roman" w:eastAsia="Times New Roman" w:hAnsi="Times New Roman" w:cs="Times New Roman"/>
          <w:color w:val="000000"/>
          <w:sz w:val="24"/>
          <w:szCs w:val="24"/>
        </w:rPr>
        <w:t>0,23л 4)0,5</w:t>
      </w:r>
    </w:p>
    <w:p w:rsidR="00CA65B8" w:rsidRDefault="00CA65B8" w:rsidP="00CA65B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A65B8" w:rsidRDefault="00CA65B8" w:rsidP="00CA65B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04108" w:rsidRPr="00DB6E30" w:rsidRDefault="00A04108" w:rsidP="00CA65B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Система оценки</w:t>
      </w:r>
    </w:p>
    <w:p w:rsidR="00A04108" w:rsidRPr="00DB6E30" w:rsidRDefault="00A04108" w:rsidP="00A0410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Предметные результаты </w:t>
      </w:r>
      <w:r w:rsidRPr="00DB6E3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оцениваются</w:t>
      </w:r>
      <w:r w:rsidRPr="00DB6E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с помощью:</w:t>
      </w:r>
    </w:p>
    <w:p w:rsidR="00A04108" w:rsidRPr="00DB6E30" w:rsidRDefault="00A04108" w:rsidP="00A0410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- стартовой диагностики (в течение первой половины сентября), итоговой диагностики (в течение первой половины мая);</w:t>
      </w:r>
    </w:p>
    <w:p w:rsidR="00A04108" w:rsidRPr="00DB6E30" w:rsidRDefault="00A04108" w:rsidP="00A0410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- текущего контроля (тестирование, тематические диктанты, практические работы, устный опрос, итоговая работа),</w:t>
      </w:r>
    </w:p>
    <w:p w:rsidR="00A04108" w:rsidRPr="00DB6E30" w:rsidRDefault="00A04108" w:rsidP="00A0410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- промежуточной аттестации по результатам четвертных оценок</w:t>
      </w:r>
    </w:p>
    <w:p w:rsidR="00A04108" w:rsidRPr="00DB6E30" w:rsidRDefault="00A04108" w:rsidP="00A0410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Критерии оценивания стартовой диагностик и итоговой диагностики</w:t>
      </w:r>
    </w:p>
    <w:p w:rsidR="00A04108" w:rsidRPr="00DB6E30" w:rsidRDefault="00A04108" w:rsidP="00A0410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87 – 100 % - правильных ответов оценка «5»</w:t>
      </w:r>
    </w:p>
    <w:p w:rsidR="00A04108" w:rsidRPr="00DB6E30" w:rsidRDefault="00A04108" w:rsidP="00A0410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67 – 86 % - правильных ответов оценка «4»</w:t>
      </w:r>
    </w:p>
    <w:p w:rsidR="00A04108" w:rsidRPr="00DB6E30" w:rsidRDefault="00A04108" w:rsidP="00A0410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46 – 66 % - правильных ответов оценка «3»</w:t>
      </w:r>
    </w:p>
    <w:p w:rsidR="00A04108" w:rsidRPr="00DB6E30" w:rsidRDefault="00A04108" w:rsidP="00A0410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0 – 45 % - правильных ответов оценка «2»</w:t>
      </w:r>
    </w:p>
    <w:p w:rsidR="00A04108" w:rsidRPr="00DB6E30" w:rsidRDefault="00A04108" w:rsidP="00A0410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Критерии оценивания тестирования, тематических диктантов</w:t>
      </w:r>
    </w:p>
    <w:p w:rsidR="00A04108" w:rsidRPr="00DB6E30" w:rsidRDefault="00A04108" w:rsidP="00A0410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88 – 100 % - правильных ответов оценка «5»</w:t>
      </w:r>
    </w:p>
    <w:p w:rsidR="00A04108" w:rsidRPr="00DB6E30" w:rsidRDefault="00A04108" w:rsidP="00A0410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62 – 87 % - правильных ответов оценка «4»</w:t>
      </w:r>
    </w:p>
    <w:p w:rsidR="00A04108" w:rsidRPr="00DB6E30" w:rsidRDefault="00A04108" w:rsidP="00A0410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37 – 61 % - правильных ответов оценка «3»</w:t>
      </w:r>
    </w:p>
    <w:p w:rsidR="00A04108" w:rsidRPr="00DB6E30" w:rsidRDefault="00A04108" w:rsidP="00A0410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0 – 36 % - правильных ответов оценка «2»</w:t>
      </w:r>
    </w:p>
    <w:p w:rsidR="00A04108" w:rsidRPr="00DB6E30" w:rsidRDefault="00A04108" w:rsidP="00A0410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Критерии оценивания устного ответа</w:t>
      </w:r>
    </w:p>
    <w:p w:rsidR="00A04108" w:rsidRPr="00DB6E30" w:rsidRDefault="00A04108" w:rsidP="00A0410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Отметка «5» - полно, четко и правильно даны определения и раскрыто содержание понятий, верно использованы научные термины; для доказательства использованы различные умения, выводы из наблюдений, опытов; ответ самостоятельный, использованы ранее приобретенные знания.</w:t>
      </w:r>
    </w:p>
    <w:p w:rsidR="00A04108" w:rsidRPr="00DB6E30" w:rsidRDefault="00A04108" w:rsidP="00A0410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Отметка «4» - в основном правильно даны определения понятий и использованы научные термины; ответ самостоятельный; определения понятий неполные, допущены незначительные нарушения в последовательности изложения, небольшие неточности при использовании научных терминов или в выводах и обобщениях; правильные и четкие ответы на вопросы уточняющего характера</w:t>
      </w:r>
    </w:p>
    <w:p w:rsidR="00A04108" w:rsidRPr="00DB6E30" w:rsidRDefault="00A04108" w:rsidP="00A0410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Отметка «3» - усвоено основное содержание учебного материала, но изложено фрагментарно, не всегда последовательно; определения понятий недостаточно четкие; не использованы в качестве доказательства выводы и обобщения из наблюдений, допущены ошибки при их изложении; допущены ошибки и неточности в использовании научной терминологии, определение понятий; правильные и четкие ответы на вопросы наводящего и конкретизирующего характера</w:t>
      </w:r>
    </w:p>
    <w:p w:rsidR="00A04108" w:rsidRPr="00DB6E30" w:rsidRDefault="00A04108" w:rsidP="00A0410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Отметка «2» - основное содержание учебного материала не раскрыто; не даны ответы на вопросы наводящего и конкретизирующего характера; допущены грубые ошибки в определении понятий, при использовании терминологии.</w:t>
      </w:r>
    </w:p>
    <w:p w:rsidR="00A04108" w:rsidRPr="00DB6E30" w:rsidRDefault="00A04108" w:rsidP="00A0410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Итоговая работа</w:t>
      </w: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 проводится в конце учебного года для оценки индивидуальных достижений обучающихся по предмету.</w:t>
      </w:r>
    </w:p>
    <w:p w:rsidR="00A04108" w:rsidRPr="00DB6E30" w:rsidRDefault="00A04108" w:rsidP="00A0410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Ученик осваивает предмет на базовом уровне, если выполняет не менее 50% заданий базового уровня.</w:t>
      </w:r>
    </w:p>
    <w:p w:rsidR="00A04108" w:rsidRPr="00DB6E30" w:rsidRDefault="00A04108" w:rsidP="00A0410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На повышенном уровне ученик, кроме выполненных заданий базового уровня (не менее 50%), должен дополнительно выполнить хотя бы 50% заданий повышенного уровня. Чем ближе число баллов, полученных учащимся за выполнение заданий повышенного уровня, к максимальному значению, тем более у него развита способность применять знания для решения задачи в измененной ситуации.</w:t>
      </w:r>
    </w:p>
    <w:p w:rsidR="00A04108" w:rsidRPr="00DB6E30" w:rsidRDefault="00A04108" w:rsidP="00A0410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Для приобретения практических навыков и повышения уровня знаний в рабочую программу включены практические работы, которые проводятся преимущественно в процессе изложения нового материала и могут оцениваться по усмотрению учителя. Исходя из этого, оформление отчета по выполнению практической работы осуществляется в рабочих тетрадях. Практические работы</w:t>
      </w:r>
      <w:r w:rsidRPr="00DB6E3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</w:t>
      </w: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проводятся по географии согласно календарно-тематическому планированию, в соответствии с требованиями учебной программы по географии. Практические работы проводятся как индивидуально, так и в паре или в составе группы учащихся.</w:t>
      </w:r>
    </w:p>
    <w:p w:rsidR="00A04108" w:rsidRPr="00DB6E30" w:rsidRDefault="00A04108" w:rsidP="00A0410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При проведении практических работ не проводится дифференциация заданий по уровням, поэтому оценивание результатов выполненного задания осуществляется учителем на основе определенных ниже критериев.</w:t>
      </w:r>
    </w:p>
    <w:p w:rsidR="00A04108" w:rsidRPr="00DB6E30" w:rsidRDefault="00A04108" w:rsidP="00A0410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Практических работ, которые оцениваются - 5:</w:t>
      </w:r>
    </w:p>
    <w:p w:rsidR="00A04108" w:rsidRPr="00DB6E30" w:rsidRDefault="00A04108" w:rsidP="00A04108">
      <w:pPr>
        <w:numPr>
          <w:ilvl w:val="0"/>
          <w:numId w:val="13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Решение экспериментальных задач по теме «Металлы и их соединения».</w:t>
      </w:r>
    </w:p>
    <w:p w:rsidR="00A04108" w:rsidRPr="00DB6E30" w:rsidRDefault="00A04108" w:rsidP="00A04108">
      <w:pPr>
        <w:numPr>
          <w:ilvl w:val="0"/>
          <w:numId w:val="13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Получение, собирание и распознавание газов.</w:t>
      </w:r>
    </w:p>
    <w:p w:rsidR="00A04108" w:rsidRPr="00DB6E30" w:rsidRDefault="00A04108" w:rsidP="00A04108">
      <w:pPr>
        <w:numPr>
          <w:ilvl w:val="0"/>
          <w:numId w:val="13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Решение экспериментальных задач по теме «Неметаллы IV – VII групп и их соединений».</w:t>
      </w:r>
    </w:p>
    <w:p w:rsidR="00A04108" w:rsidRPr="00DB6E30" w:rsidRDefault="00A04108" w:rsidP="00A0410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Критерии оценивания практической работы</w:t>
      </w:r>
    </w:p>
    <w:p w:rsidR="00A04108" w:rsidRPr="00DB6E30" w:rsidRDefault="00A04108" w:rsidP="00A0410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При оценивании практической работы учитель должен учитывать:</w:t>
      </w:r>
    </w:p>
    <w:p w:rsidR="00A04108" w:rsidRPr="00DB6E30" w:rsidRDefault="00A04108" w:rsidP="00A04108">
      <w:pPr>
        <w:numPr>
          <w:ilvl w:val="0"/>
          <w:numId w:val="14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правильность определения цели работы</w:t>
      </w:r>
    </w:p>
    <w:p w:rsidR="00A04108" w:rsidRPr="00DB6E30" w:rsidRDefault="00A04108" w:rsidP="00A04108">
      <w:pPr>
        <w:numPr>
          <w:ilvl w:val="0"/>
          <w:numId w:val="14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правильность проведения работ</w:t>
      </w:r>
    </w:p>
    <w:p w:rsidR="00A04108" w:rsidRPr="00DB6E30" w:rsidRDefault="00A04108" w:rsidP="00A04108">
      <w:pPr>
        <w:numPr>
          <w:ilvl w:val="0"/>
          <w:numId w:val="14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выделять существенные признаки у наблюдаемых объектов</w:t>
      </w:r>
    </w:p>
    <w:p w:rsidR="00A04108" w:rsidRPr="00DB6E30" w:rsidRDefault="00A04108" w:rsidP="00A04108">
      <w:pPr>
        <w:numPr>
          <w:ilvl w:val="0"/>
          <w:numId w:val="14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логичность и научная грамотность в оформлении результатов работы и в выводах.</w:t>
      </w:r>
    </w:p>
    <w:p w:rsidR="00A04108" w:rsidRPr="00DB6E30" w:rsidRDefault="00A04108" w:rsidP="00A0410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Отметка «5» выставляется при условии, что:</w:t>
      </w:r>
    </w:p>
    <w:p w:rsidR="00A04108" w:rsidRPr="00DB6E30" w:rsidRDefault="00A04108" w:rsidP="00A04108">
      <w:pPr>
        <w:numPr>
          <w:ilvl w:val="0"/>
          <w:numId w:val="15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сформулирована цель работы;</w:t>
      </w:r>
    </w:p>
    <w:p w:rsidR="00A04108" w:rsidRPr="00DB6E30" w:rsidRDefault="00A04108" w:rsidP="00A04108">
      <w:pPr>
        <w:numPr>
          <w:ilvl w:val="0"/>
          <w:numId w:val="15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правильно проведена работа;</w:t>
      </w:r>
    </w:p>
    <w:p w:rsidR="00A04108" w:rsidRPr="00DB6E30" w:rsidRDefault="00A04108" w:rsidP="00A04108">
      <w:pPr>
        <w:numPr>
          <w:ilvl w:val="0"/>
          <w:numId w:val="15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выделены существенные признаки;</w:t>
      </w:r>
    </w:p>
    <w:p w:rsidR="00A04108" w:rsidRPr="00DB6E30" w:rsidRDefault="00A04108" w:rsidP="00A04108">
      <w:pPr>
        <w:numPr>
          <w:ilvl w:val="0"/>
          <w:numId w:val="15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логично, научно, грамотно оформлены результаты наблюдений и выводы.</w:t>
      </w:r>
    </w:p>
    <w:p w:rsidR="00A04108" w:rsidRPr="00DB6E30" w:rsidRDefault="00A04108" w:rsidP="00A0410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Отметка «4» выставляется при условии, что:</w:t>
      </w:r>
    </w:p>
    <w:p w:rsidR="00A04108" w:rsidRPr="00DB6E30" w:rsidRDefault="00A04108" w:rsidP="00A04108">
      <w:pPr>
        <w:numPr>
          <w:ilvl w:val="0"/>
          <w:numId w:val="16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цель сформулирована с помощью наводящих вопросов учителя;</w:t>
      </w:r>
    </w:p>
    <w:p w:rsidR="00A04108" w:rsidRPr="00DB6E30" w:rsidRDefault="00A04108" w:rsidP="00A04108">
      <w:pPr>
        <w:numPr>
          <w:ilvl w:val="0"/>
          <w:numId w:val="16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правильно проведена работа;</w:t>
      </w:r>
    </w:p>
    <w:p w:rsidR="00A04108" w:rsidRPr="00DB6E30" w:rsidRDefault="00A04108" w:rsidP="00A04108">
      <w:pPr>
        <w:numPr>
          <w:ilvl w:val="0"/>
          <w:numId w:val="16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при выделении существенных признаков названы второстепенные;</w:t>
      </w:r>
    </w:p>
    <w:p w:rsidR="00A04108" w:rsidRPr="00DB6E30" w:rsidRDefault="00A04108" w:rsidP="00A04108">
      <w:pPr>
        <w:numPr>
          <w:ilvl w:val="0"/>
          <w:numId w:val="16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допущена небрежность в оформлении результатов наблюдений и выводов.</w:t>
      </w:r>
    </w:p>
    <w:p w:rsidR="00A04108" w:rsidRPr="00DB6E30" w:rsidRDefault="00A04108" w:rsidP="00A0410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Отметка «3» выставляется при условии, что:</w:t>
      </w:r>
    </w:p>
    <w:p w:rsidR="00A04108" w:rsidRPr="00DB6E30" w:rsidRDefault="00A04108" w:rsidP="00A04108">
      <w:pPr>
        <w:numPr>
          <w:ilvl w:val="0"/>
          <w:numId w:val="17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цель сформулировано с помощью учителя;</w:t>
      </w:r>
    </w:p>
    <w:p w:rsidR="00A04108" w:rsidRPr="00DB6E30" w:rsidRDefault="00A04108" w:rsidP="00A04108">
      <w:pPr>
        <w:numPr>
          <w:ilvl w:val="0"/>
          <w:numId w:val="17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допущены неточности и 1-2 ошибки при проведении работы;</w:t>
      </w:r>
    </w:p>
    <w:p w:rsidR="00A04108" w:rsidRPr="00DB6E30" w:rsidRDefault="00A04108" w:rsidP="00A04108">
      <w:pPr>
        <w:numPr>
          <w:ilvl w:val="0"/>
          <w:numId w:val="17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при выделении существенных признаков объекта выделены лишь некоторые;</w:t>
      </w:r>
    </w:p>
    <w:p w:rsidR="00A04108" w:rsidRPr="00DB6E30" w:rsidRDefault="00A04108" w:rsidP="00A04108">
      <w:pPr>
        <w:numPr>
          <w:ilvl w:val="0"/>
          <w:numId w:val="17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допущены ошибки в оформлении результатов наблюдений и выводов.</w:t>
      </w:r>
    </w:p>
    <w:p w:rsidR="00A04108" w:rsidRPr="00DB6E30" w:rsidRDefault="00A04108" w:rsidP="00A0410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Отметка «2» выставляется при условии, что:</w:t>
      </w:r>
    </w:p>
    <w:p w:rsidR="00A04108" w:rsidRPr="00DB6E30" w:rsidRDefault="00A04108" w:rsidP="00A04108">
      <w:pPr>
        <w:numPr>
          <w:ilvl w:val="0"/>
          <w:numId w:val="18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t>цель сформулирована учителем.</w:t>
      </w:r>
    </w:p>
    <w:p w:rsidR="00A04108" w:rsidRPr="00DB6E30" w:rsidRDefault="00A04108" w:rsidP="00A0410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E30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A04108" w:rsidRPr="00DB6E30" w:rsidRDefault="00A04108" w:rsidP="00A0410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04108" w:rsidRPr="00C63E4F" w:rsidRDefault="00A04108" w:rsidP="00A04108">
      <w:pPr>
        <w:spacing w:after="0" w:line="240" w:lineRule="auto"/>
        <w:jc w:val="center"/>
        <w:rPr>
          <w:rFonts w:ascii="Times New Roman" w:hAnsi="Times New Roman"/>
          <w:b/>
          <w:i/>
          <w:sz w:val="16"/>
          <w:szCs w:val="16"/>
        </w:rPr>
      </w:pPr>
    </w:p>
    <w:p w:rsidR="00A04108" w:rsidRPr="00DB6E30" w:rsidRDefault="00A04108" w:rsidP="00DB6E30">
      <w:pPr>
        <w:spacing w:after="15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B6E30" w:rsidRPr="00DB6E30" w:rsidRDefault="00DB6E30" w:rsidP="00DB6E3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B6E30" w:rsidRPr="00DB6E30" w:rsidRDefault="00DB6E30" w:rsidP="00DB6E3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B6E30" w:rsidRPr="00DB6E30" w:rsidRDefault="00DB6E30" w:rsidP="00DB6E3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B6E30" w:rsidRPr="00DB6E30" w:rsidRDefault="00DB6E30" w:rsidP="00DB6E3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B6E30" w:rsidRPr="00DB6E30" w:rsidRDefault="00DB6E30" w:rsidP="00DB6E3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E6FDD" w:rsidRPr="00DB6E30" w:rsidRDefault="005E6FDD" w:rsidP="005E6FD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6FDD" w:rsidRPr="00DB6E30" w:rsidRDefault="005E6FDD" w:rsidP="005E6FD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6FDD" w:rsidRPr="00DB6E30" w:rsidRDefault="005E6FDD" w:rsidP="005E6FD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6FDD" w:rsidRPr="00DB6E30" w:rsidRDefault="005E6FDD" w:rsidP="005E6FD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6FDD" w:rsidRPr="00DB6E30" w:rsidRDefault="005E6FDD" w:rsidP="005E6FD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6FDD" w:rsidRPr="00DB6E30" w:rsidRDefault="005E6FDD" w:rsidP="005E6FD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6FDD" w:rsidRPr="00DB6E30" w:rsidRDefault="005E6FDD" w:rsidP="005E6FDD">
      <w:pPr>
        <w:tabs>
          <w:tab w:val="left" w:pos="2560"/>
        </w:tabs>
        <w:rPr>
          <w:rFonts w:ascii="Times New Roman" w:hAnsi="Times New Roman" w:cs="Times New Roman"/>
          <w:b/>
          <w:sz w:val="24"/>
          <w:szCs w:val="24"/>
        </w:rPr>
      </w:pPr>
    </w:p>
    <w:p w:rsidR="005E6FDD" w:rsidRPr="00DB6E30" w:rsidRDefault="005E6FDD" w:rsidP="001A498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B6E30" w:rsidRPr="00DB6E30" w:rsidRDefault="00DB6E3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DB6E30" w:rsidRPr="00DB6E30" w:rsidSect="00CA65B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3066A"/>
    <w:multiLevelType w:val="hybridMultilevel"/>
    <w:tmpl w:val="1DB40B52"/>
    <w:lvl w:ilvl="0" w:tplc="A866EB02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755003"/>
    <w:multiLevelType w:val="hybridMultilevel"/>
    <w:tmpl w:val="3ED0260C"/>
    <w:lvl w:ilvl="0" w:tplc="219A8D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4A0675"/>
    <w:multiLevelType w:val="singleLevel"/>
    <w:tmpl w:val="58A2C16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0D214F51"/>
    <w:multiLevelType w:val="singleLevel"/>
    <w:tmpl w:val="D02EF4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8"/>
        <w:szCs w:val="28"/>
      </w:rPr>
    </w:lvl>
  </w:abstractNum>
  <w:abstractNum w:abstractNumId="4">
    <w:nsid w:val="11DB2E4B"/>
    <w:multiLevelType w:val="multilevel"/>
    <w:tmpl w:val="566E49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1A280F"/>
    <w:multiLevelType w:val="multilevel"/>
    <w:tmpl w:val="21E819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2C005BE"/>
    <w:multiLevelType w:val="hybridMultilevel"/>
    <w:tmpl w:val="D7E297DA"/>
    <w:lvl w:ilvl="0" w:tplc="557018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A2703AC"/>
    <w:multiLevelType w:val="singleLevel"/>
    <w:tmpl w:val="9CDACA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8"/>
        <w:szCs w:val="28"/>
      </w:rPr>
    </w:lvl>
  </w:abstractNum>
  <w:abstractNum w:abstractNumId="8">
    <w:nsid w:val="1B7A554D"/>
    <w:multiLevelType w:val="multilevel"/>
    <w:tmpl w:val="7FB485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EC92FD4"/>
    <w:multiLevelType w:val="hybridMultilevel"/>
    <w:tmpl w:val="5C6288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5D478C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>
    <w:nsid w:val="278E2083"/>
    <w:multiLevelType w:val="multilevel"/>
    <w:tmpl w:val="E200D1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8CB2D19"/>
    <w:multiLevelType w:val="hybridMultilevel"/>
    <w:tmpl w:val="196E100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447"/>
        </w:tabs>
        <w:ind w:left="44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167"/>
        </w:tabs>
        <w:ind w:left="116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1887"/>
        </w:tabs>
        <w:ind w:left="188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2607"/>
        </w:tabs>
        <w:ind w:left="260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327"/>
        </w:tabs>
        <w:ind w:left="332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047"/>
        </w:tabs>
        <w:ind w:left="404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4767"/>
        </w:tabs>
        <w:ind w:left="476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5487"/>
        </w:tabs>
        <w:ind w:left="5487" w:hanging="180"/>
      </w:pPr>
      <w:rPr>
        <w:rFonts w:cs="Times New Roman"/>
      </w:rPr>
    </w:lvl>
  </w:abstractNum>
  <w:abstractNum w:abstractNumId="13">
    <w:nsid w:val="297647C1"/>
    <w:multiLevelType w:val="multilevel"/>
    <w:tmpl w:val="F9F6E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EAA5B29"/>
    <w:multiLevelType w:val="hybridMultilevel"/>
    <w:tmpl w:val="E698F9E6"/>
    <w:lvl w:ilvl="0" w:tplc="3C1C8FE6">
      <w:start w:val="1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2" w:hanging="360"/>
      </w:pPr>
    </w:lvl>
    <w:lvl w:ilvl="2" w:tplc="0419001B" w:tentative="1">
      <w:start w:val="1"/>
      <w:numFmt w:val="lowerRoman"/>
      <w:lvlText w:val="%3."/>
      <w:lvlJc w:val="right"/>
      <w:pPr>
        <w:ind w:left="1902" w:hanging="180"/>
      </w:pPr>
    </w:lvl>
    <w:lvl w:ilvl="3" w:tplc="0419000F" w:tentative="1">
      <w:start w:val="1"/>
      <w:numFmt w:val="decimal"/>
      <w:lvlText w:val="%4."/>
      <w:lvlJc w:val="left"/>
      <w:pPr>
        <w:ind w:left="2622" w:hanging="360"/>
      </w:pPr>
    </w:lvl>
    <w:lvl w:ilvl="4" w:tplc="04190019" w:tentative="1">
      <w:start w:val="1"/>
      <w:numFmt w:val="lowerLetter"/>
      <w:lvlText w:val="%5."/>
      <w:lvlJc w:val="left"/>
      <w:pPr>
        <w:ind w:left="3342" w:hanging="360"/>
      </w:pPr>
    </w:lvl>
    <w:lvl w:ilvl="5" w:tplc="0419001B" w:tentative="1">
      <w:start w:val="1"/>
      <w:numFmt w:val="lowerRoman"/>
      <w:lvlText w:val="%6."/>
      <w:lvlJc w:val="right"/>
      <w:pPr>
        <w:ind w:left="4062" w:hanging="180"/>
      </w:pPr>
    </w:lvl>
    <w:lvl w:ilvl="6" w:tplc="0419000F" w:tentative="1">
      <w:start w:val="1"/>
      <w:numFmt w:val="decimal"/>
      <w:lvlText w:val="%7."/>
      <w:lvlJc w:val="left"/>
      <w:pPr>
        <w:ind w:left="4782" w:hanging="360"/>
      </w:pPr>
    </w:lvl>
    <w:lvl w:ilvl="7" w:tplc="04190019" w:tentative="1">
      <w:start w:val="1"/>
      <w:numFmt w:val="lowerLetter"/>
      <w:lvlText w:val="%8."/>
      <w:lvlJc w:val="left"/>
      <w:pPr>
        <w:ind w:left="5502" w:hanging="360"/>
      </w:pPr>
    </w:lvl>
    <w:lvl w:ilvl="8" w:tplc="041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15">
    <w:nsid w:val="31E31FE2"/>
    <w:multiLevelType w:val="multilevel"/>
    <w:tmpl w:val="C5142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3C54736"/>
    <w:multiLevelType w:val="hybridMultilevel"/>
    <w:tmpl w:val="637A941A"/>
    <w:lvl w:ilvl="0" w:tplc="BE36D626">
      <w:start w:val="1"/>
      <w:numFmt w:val="decimal"/>
      <w:lvlText w:val="%1."/>
      <w:lvlJc w:val="center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3E76BAD"/>
    <w:multiLevelType w:val="hybridMultilevel"/>
    <w:tmpl w:val="D3D07FF2"/>
    <w:lvl w:ilvl="0" w:tplc="BA46C644">
      <w:start w:val="1"/>
      <w:numFmt w:val="decimal"/>
      <w:lvlText w:val="%1."/>
      <w:lvlJc w:val="left"/>
      <w:pPr>
        <w:ind w:left="462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182" w:hanging="360"/>
      </w:pPr>
    </w:lvl>
    <w:lvl w:ilvl="2" w:tplc="0419001B" w:tentative="1">
      <w:start w:val="1"/>
      <w:numFmt w:val="lowerRoman"/>
      <w:lvlText w:val="%3."/>
      <w:lvlJc w:val="right"/>
      <w:pPr>
        <w:ind w:left="1902" w:hanging="180"/>
      </w:pPr>
    </w:lvl>
    <w:lvl w:ilvl="3" w:tplc="0419000F" w:tentative="1">
      <w:start w:val="1"/>
      <w:numFmt w:val="decimal"/>
      <w:lvlText w:val="%4."/>
      <w:lvlJc w:val="left"/>
      <w:pPr>
        <w:ind w:left="2622" w:hanging="360"/>
      </w:pPr>
    </w:lvl>
    <w:lvl w:ilvl="4" w:tplc="04190019" w:tentative="1">
      <w:start w:val="1"/>
      <w:numFmt w:val="lowerLetter"/>
      <w:lvlText w:val="%5."/>
      <w:lvlJc w:val="left"/>
      <w:pPr>
        <w:ind w:left="3342" w:hanging="360"/>
      </w:pPr>
    </w:lvl>
    <w:lvl w:ilvl="5" w:tplc="0419001B" w:tentative="1">
      <w:start w:val="1"/>
      <w:numFmt w:val="lowerRoman"/>
      <w:lvlText w:val="%6."/>
      <w:lvlJc w:val="right"/>
      <w:pPr>
        <w:ind w:left="4062" w:hanging="180"/>
      </w:pPr>
    </w:lvl>
    <w:lvl w:ilvl="6" w:tplc="0419000F" w:tentative="1">
      <w:start w:val="1"/>
      <w:numFmt w:val="decimal"/>
      <w:lvlText w:val="%7."/>
      <w:lvlJc w:val="left"/>
      <w:pPr>
        <w:ind w:left="4782" w:hanging="360"/>
      </w:pPr>
    </w:lvl>
    <w:lvl w:ilvl="7" w:tplc="04190019" w:tentative="1">
      <w:start w:val="1"/>
      <w:numFmt w:val="lowerLetter"/>
      <w:lvlText w:val="%8."/>
      <w:lvlJc w:val="left"/>
      <w:pPr>
        <w:ind w:left="5502" w:hanging="360"/>
      </w:pPr>
    </w:lvl>
    <w:lvl w:ilvl="8" w:tplc="041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18">
    <w:nsid w:val="37113AC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9">
    <w:nsid w:val="4556367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0">
    <w:nsid w:val="45981E9C"/>
    <w:multiLevelType w:val="singleLevel"/>
    <w:tmpl w:val="F050AD9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8"/>
        <w:szCs w:val="28"/>
      </w:rPr>
    </w:lvl>
  </w:abstractNum>
  <w:abstractNum w:abstractNumId="21">
    <w:nsid w:val="46265C05"/>
    <w:multiLevelType w:val="multilevel"/>
    <w:tmpl w:val="E5188B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75A1DBC"/>
    <w:multiLevelType w:val="hybridMultilevel"/>
    <w:tmpl w:val="B89E3D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8616329"/>
    <w:multiLevelType w:val="multilevel"/>
    <w:tmpl w:val="B436F1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9F44724"/>
    <w:multiLevelType w:val="multilevel"/>
    <w:tmpl w:val="D940EA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27F0C43"/>
    <w:multiLevelType w:val="multilevel"/>
    <w:tmpl w:val="37D2B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2874976"/>
    <w:multiLevelType w:val="multilevel"/>
    <w:tmpl w:val="D9A08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2BE7FC4"/>
    <w:multiLevelType w:val="singleLevel"/>
    <w:tmpl w:val="7B4ECC64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28">
    <w:nsid w:val="55C527C9"/>
    <w:multiLevelType w:val="multilevel"/>
    <w:tmpl w:val="21E48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A0B24AB"/>
    <w:multiLevelType w:val="multilevel"/>
    <w:tmpl w:val="D15401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F102EAA"/>
    <w:multiLevelType w:val="multilevel"/>
    <w:tmpl w:val="E6E46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6811FC1"/>
    <w:multiLevelType w:val="multilevel"/>
    <w:tmpl w:val="E86AD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707485A"/>
    <w:multiLevelType w:val="hybridMultilevel"/>
    <w:tmpl w:val="5C442E36"/>
    <w:lvl w:ilvl="0" w:tplc="ED4079BA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1D2627E"/>
    <w:multiLevelType w:val="hybridMultilevel"/>
    <w:tmpl w:val="9CA2826C"/>
    <w:lvl w:ilvl="0" w:tplc="219A8D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22002AC"/>
    <w:multiLevelType w:val="multilevel"/>
    <w:tmpl w:val="65D64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23F252F"/>
    <w:multiLevelType w:val="singleLevel"/>
    <w:tmpl w:val="7B4ECC64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36">
    <w:nsid w:val="75C379BE"/>
    <w:multiLevelType w:val="hybridMultilevel"/>
    <w:tmpl w:val="8968FB8C"/>
    <w:lvl w:ilvl="0" w:tplc="557018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487410"/>
    <w:multiLevelType w:val="multilevel"/>
    <w:tmpl w:val="ABBE45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7B06890"/>
    <w:multiLevelType w:val="singleLevel"/>
    <w:tmpl w:val="CDB0740E"/>
    <w:lvl w:ilvl="0">
      <w:start w:val="1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  <w:b w:val="0"/>
      </w:rPr>
    </w:lvl>
  </w:abstractNum>
  <w:abstractNum w:abstractNumId="39">
    <w:nsid w:val="7BFD649B"/>
    <w:multiLevelType w:val="multilevel"/>
    <w:tmpl w:val="9C784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9"/>
  </w:num>
  <w:num w:numId="2">
    <w:abstractNumId w:val="37"/>
  </w:num>
  <w:num w:numId="3">
    <w:abstractNumId w:val="5"/>
  </w:num>
  <w:num w:numId="4">
    <w:abstractNumId w:val="26"/>
  </w:num>
  <w:num w:numId="5">
    <w:abstractNumId w:val="30"/>
  </w:num>
  <w:num w:numId="6">
    <w:abstractNumId w:val="15"/>
  </w:num>
  <w:num w:numId="7">
    <w:abstractNumId w:val="28"/>
  </w:num>
  <w:num w:numId="8">
    <w:abstractNumId w:val="24"/>
  </w:num>
  <w:num w:numId="9">
    <w:abstractNumId w:val="23"/>
  </w:num>
  <w:num w:numId="10">
    <w:abstractNumId w:val="4"/>
  </w:num>
  <w:num w:numId="11">
    <w:abstractNumId w:val="8"/>
  </w:num>
  <w:num w:numId="12">
    <w:abstractNumId w:val="11"/>
  </w:num>
  <w:num w:numId="13">
    <w:abstractNumId w:val="21"/>
  </w:num>
  <w:num w:numId="14">
    <w:abstractNumId w:val="31"/>
  </w:num>
  <w:num w:numId="15">
    <w:abstractNumId w:val="34"/>
  </w:num>
  <w:num w:numId="16">
    <w:abstractNumId w:val="13"/>
  </w:num>
  <w:num w:numId="17">
    <w:abstractNumId w:val="39"/>
  </w:num>
  <w:num w:numId="18">
    <w:abstractNumId w:val="25"/>
  </w:num>
  <w:num w:numId="1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"/>
  </w:num>
  <w:num w:numId="21">
    <w:abstractNumId w:val="0"/>
  </w:num>
  <w:num w:numId="22">
    <w:abstractNumId w:val="14"/>
  </w:num>
  <w:num w:numId="23">
    <w:abstractNumId w:val="17"/>
  </w:num>
  <w:num w:numId="24">
    <w:abstractNumId w:val="38"/>
  </w:num>
  <w:num w:numId="25">
    <w:abstractNumId w:val="35"/>
  </w:num>
  <w:num w:numId="26">
    <w:abstractNumId w:val="35"/>
    <w:lvlOverride w:ilvl="0">
      <w:lvl w:ilvl="0">
        <w:start w:val="1"/>
        <w:numFmt w:val="decimal"/>
        <w:lvlText w:val="%1."/>
        <w:legacy w:legacy="1" w:legacySpace="0" w:legacyIndent="356"/>
        <w:lvlJc w:val="left"/>
        <w:rPr>
          <w:rFonts w:ascii="Times New Roman" w:hAnsi="Times New Roman" w:cs="Times New Roman" w:hint="default"/>
        </w:rPr>
      </w:lvl>
    </w:lvlOverride>
  </w:num>
  <w:num w:numId="27">
    <w:abstractNumId w:val="27"/>
  </w:num>
  <w:num w:numId="28">
    <w:abstractNumId w:val="22"/>
  </w:num>
  <w:num w:numId="29">
    <w:abstractNumId w:val="16"/>
  </w:num>
  <w:num w:numId="30">
    <w:abstractNumId w:val="36"/>
  </w:num>
  <w:num w:numId="31">
    <w:abstractNumId w:val="33"/>
  </w:num>
  <w:num w:numId="32">
    <w:abstractNumId w:val="1"/>
  </w:num>
  <w:num w:numId="33">
    <w:abstractNumId w:val="6"/>
  </w:num>
  <w:num w:numId="34">
    <w:abstractNumId w:val="2"/>
  </w:num>
  <w:num w:numId="35">
    <w:abstractNumId w:val="20"/>
  </w:num>
  <w:num w:numId="36">
    <w:abstractNumId w:val="3"/>
  </w:num>
  <w:num w:numId="37">
    <w:abstractNumId w:val="7"/>
  </w:num>
  <w:num w:numId="38">
    <w:abstractNumId w:val="10"/>
  </w:num>
  <w:num w:numId="39">
    <w:abstractNumId w:val="19"/>
  </w:num>
  <w:num w:numId="40">
    <w:abstractNumId w:val="18"/>
  </w:num>
  <w:num w:numId="41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E45DB"/>
    <w:rsid w:val="000234CB"/>
    <w:rsid w:val="00023789"/>
    <w:rsid w:val="000476F0"/>
    <w:rsid w:val="000719CB"/>
    <w:rsid w:val="00086DA5"/>
    <w:rsid w:val="00094A6B"/>
    <w:rsid w:val="000C616C"/>
    <w:rsid w:val="000C7813"/>
    <w:rsid w:val="000F19DD"/>
    <w:rsid w:val="00140A81"/>
    <w:rsid w:val="00161832"/>
    <w:rsid w:val="001A4985"/>
    <w:rsid w:val="001D0E7E"/>
    <w:rsid w:val="001E647D"/>
    <w:rsid w:val="0020732C"/>
    <w:rsid w:val="00317140"/>
    <w:rsid w:val="00372222"/>
    <w:rsid w:val="0039125C"/>
    <w:rsid w:val="003F55F5"/>
    <w:rsid w:val="00414DE2"/>
    <w:rsid w:val="004375BD"/>
    <w:rsid w:val="0046006C"/>
    <w:rsid w:val="0047671E"/>
    <w:rsid w:val="00492F34"/>
    <w:rsid w:val="004D097F"/>
    <w:rsid w:val="004D4802"/>
    <w:rsid w:val="004E45DB"/>
    <w:rsid w:val="0053287A"/>
    <w:rsid w:val="0059707D"/>
    <w:rsid w:val="005A015A"/>
    <w:rsid w:val="005E6FDD"/>
    <w:rsid w:val="0063342C"/>
    <w:rsid w:val="007A01F5"/>
    <w:rsid w:val="008041C5"/>
    <w:rsid w:val="00822C6B"/>
    <w:rsid w:val="008245B1"/>
    <w:rsid w:val="008A0AB2"/>
    <w:rsid w:val="008B46CC"/>
    <w:rsid w:val="008E24E2"/>
    <w:rsid w:val="00932F22"/>
    <w:rsid w:val="00A04108"/>
    <w:rsid w:val="00A66C83"/>
    <w:rsid w:val="00A94A23"/>
    <w:rsid w:val="00AD09B1"/>
    <w:rsid w:val="00B00BCF"/>
    <w:rsid w:val="00B92254"/>
    <w:rsid w:val="00B92EF3"/>
    <w:rsid w:val="00BF5EF8"/>
    <w:rsid w:val="00C70088"/>
    <w:rsid w:val="00C84D6B"/>
    <w:rsid w:val="00C9150F"/>
    <w:rsid w:val="00C947AF"/>
    <w:rsid w:val="00CA65B8"/>
    <w:rsid w:val="00CB4A89"/>
    <w:rsid w:val="00CB4EF8"/>
    <w:rsid w:val="00CD6DDB"/>
    <w:rsid w:val="00CE2003"/>
    <w:rsid w:val="00D41D06"/>
    <w:rsid w:val="00DA59E7"/>
    <w:rsid w:val="00DB1381"/>
    <w:rsid w:val="00DB6E30"/>
    <w:rsid w:val="00E50C53"/>
    <w:rsid w:val="00EB7BE4"/>
    <w:rsid w:val="00EC47AF"/>
    <w:rsid w:val="00ED701B"/>
    <w:rsid w:val="00F45070"/>
    <w:rsid w:val="00F77CBA"/>
    <w:rsid w:val="00FC24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F34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A015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A015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9">
    <w:name w:val="heading 9"/>
    <w:basedOn w:val="a"/>
    <w:next w:val="a"/>
    <w:link w:val="90"/>
    <w:qFormat/>
    <w:rsid w:val="00B00BCF"/>
    <w:pPr>
      <w:spacing w:before="240" w:after="60" w:line="240" w:lineRule="auto"/>
      <w:outlineLvl w:val="8"/>
    </w:pPr>
    <w:rPr>
      <w:rFonts w:ascii="Arial" w:eastAsia="Times New Roman" w:hAnsi="Arial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E45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4E45DB"/>
    <w:rPr>
      <w:color w:val="0000FF"/>
      <w:u w:val="single"/>
    </w:rPr>
  </w:style>
  <w:style w:type="character" w:customStyle="1" w:styleId="ui">
    <w:name w:val="ui"/>
    <w:basedOn w:val="a0"/>
    <w:rsid w:val="004E45DB"/>
  </w:style>
  <w:style w:type="paragraph" w:styleId="a5">
    <w:name w:val="Balloon Text"/>
    <w:basedOn w:val="a"/>
    <w:link w:val="a6"/>
    <w:uiPriority w:val="99"/>
    <w:semiHidden/>
    <w:unhideWhenUsed/>
    <w:rsid w:val="004E45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45DB"/>
    <w:rPr>
      <w:rFonts w:ascii="Tahoma" w:hAnsi="Tahoma" w:cs="Tahoma"/>
      <w:sz w:val="16"/>
      <w:szCs w:val="16"/>
    </w:rPr>
  </w:style>
  <w:style w:type="character" w:customStyle="1" w:styleId="90">
    <w:name w:val="Заголовок 9 Знак"/>
    <w:basedOn w:val="a0"/>
    <w:link w:val="9"/>
    <w:rsid w:val="00B00BCF"/>
    <w:rPr>
      <w:rFonts w:ascii="Arial" w:eastAsia="Times New Roman" w:hAnsi="Arial" w:cs="Times New Roman"/>
      <w:lang w:eastAsia="ru-RU"/>
    </w:rPr>
  </w:style>
  <w:style w:type="paragraph" w:styleId="a7">
    <w:name w:val="List Paragraph"/>
    <w:basedOn w:val="a"/>
    <w:uiPriority w:val="34"/>
    <w:qFormat/>
    <w:rsid w:val="00B00BCF"/>
    <w:pPr>
      <w:ind w:left="720"/>
      <w:contextualSpacing/>
    </w:pPr>
    <w:rPr>
      <w:rFonts w:ascii="Calibri" w:eastAsia="Times New Roman" w:hAnsi="Calibri" w:cs="Times New Roman"/>
    </w:rPr>
  </w:style>
  <w:style w:type="paragraph" w:styleId="a8">
    <w:name w:val="No Spacing"/>
    <w:qFormat/>
    <w:rsid w:val="00B00BCF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table" w:styleId="a9">
    <w:name w:val="Table Grid"/>
    <w:basedOn w:val="a1"/>
    <w:uiPriority w:val="59"/>
    <w:rsid w:val="005E6F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Emphasis"/>
    <w:basedOn w:val="a0"/>
    <w:uiPriority w:val="20"/>
    <w:qFormat/>
    <w:rsid w:val="00A04108"/>
    <w:rPr>
      <w:i/>
      <w:iCs/>
    </w:rPr>
  </w:style>
  <w:style w:type="character" w:customStyle="1" w:styleId="c43">
    <w:name w:val="c43"/>
    <w:basedOn w:val="a0"/>
    <w:rsid w:val="00A04108"/>
  </w:style>
  <w:style w:type="character" w:customStyle="1" w:styleId="c86">
    <w:name w:val="c86"/>
    <w:basedOn w:val="a0"/>
    <w:rsid w:val="00A04108"/>
  </w:style>
  <w:style w:type="character" w:customStyle="1" w:styleId="c129">
    <w:name w:val="c129"/>
    <w:basedOn w:val="a0"/>
    <w:rsid w:val="00A04108"/>
  </w:style>
  <w:style w:type="character" w:customStyle="1" w:styleId="c0">
    <w:name w:val="c0"/>
    <w:basedOn w:val="a0"/>
    <w:rsid w:val="00A04108"/>
  </w:style>
  <w:style w:type="paragraph" w:customStyle="1" w:styleId="c22">
    <w:name w:val="c22"/>
    <w:basedOn w:val="a"/>
    <w:rsid w:val="00A041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5A01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5A015A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925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83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461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51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751271">
                      <w:marLeft w:val="0"/>
                      <w:marRight w:val="0"/>
                      <w:marTop w:val="300"/>
                      <w:marBottom w:val="0"/>
                      <w:divBdr>
                        <w:top w:val="single" w:sz="6" w:space="0" w:color="E1E8ED"/>
                        <w:left w:val="single" w:sz="6" w:space="0" w:color="E1E8ED"/>
                        <w:bottom w:val="single" w:sz="6" w:space="0" w:color="E1E8ED"/>
                        <w:right w:val="single" w:sz="6" w:space="0" w:color="E1E8ED"/>
                      </w:divBdr>
                      <w:divsChild>
                        <w:div w:id="1998801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1285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8109886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24075">
              <w:marLeft w:val="0"/>
              <w:marRight w:val="0"/>
              <w:marTop w:val="225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0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41908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5E5E5"/>
                        <w:left w:val="single" w:sz="6" w:space="0" w:color="E5E5E5"/>
                        <w:bottom w:val="single" w:sz="6" w:space="0" w:color="E5E5E5"/>
                        <w:right w:val="single" w:sz="6" w:space="0" w:color="E5E5E5"/>
                      </w:divBdr>
                      <w:divsChild>
                        <w:div w:id="2068799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833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5595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5855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76819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9199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74905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72486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381250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70844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3767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4437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5299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49064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70059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130746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5684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1095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1016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890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2358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4274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andia.ru/text/category/vodorod/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7F6DC73-917D-4D69-8405-ED834015D7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5650</Words>
  <Characters>32209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37784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диксис</dc:creator>
  <cp:lastModifiedBy>Razilya</cp:lastModifiedBy>
  <cp:revision>12</cp:revision>
  <cp:lastPrinted>2019-09-09T09:11:00Z</cp:lastPrinted>
  <dcterms:created xsi:type="dcterms:W3CDTF">2019-11-24T14:25:00Z</dcterms:created>
  <dcterms:modified xsi:type="dcterms:W3CDTF">2021-09-30T13:08:00Z</dcterms:modified>
</cp:coreProperties>
</file>